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CE8F2C" w14:textId="3A2A8C10" w:rsidR="002B5421" w:rsidRDefault="005612DF" w:rsidP="009A0B33">
      <w:pPr>
        <w:shd w:val="clear" w:color="auto" w:fill="FFFFFF" w:themeFill="background1"/>
        <w:jc w:val="center"/>
        <w:rPr>
          <w:b/>
          <w:bCs/>
        </w:rPr>
      </w:pPr>
      <w:bookmarkStart w:id="0" w:name="_Hlk143248626"/>
      <w:r w:rsidRPr="009A0B33">
        <w:rPr>
          <w:noProof/>
        </w:rPr>
        <w:drawing>
          <wp:inline distT="0" distB="0" distL="0" distR="0" wp14:anchorId="29CA83EA" wp14:editId="39DEC3B9">
            <wp:extent cx="1974850" cy="1087117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775" cy="1094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C2792" w14:textId="4973F884" w:rsidR="009A0B33" w:rsidRDefault="008B3F02" w:rsidP="000C2926">
      <w:pPr>
        <w:pStyle w:val="Heading1"/>
        <w:jc w:val="center"/>
      </w:pPr>
      <w:r>
        <w:t xml:space="preserve">EADP </w:t>
      </w:r>
      <w:r w:rsidR="00EF0559">
        <w:t xml:space="preserve">Executive Meeting - </w:t>
      </w:r>
      <w:r w:rsidR="00EB3FA1">
        <w:t xml:space="preserve">Tuesday </w:t>
      </w:r>
      <w:r w:rsidR="00457CC3">
        <w:t>6</w:t>
      </w:r>
      <w:r w:rsidR="00457CC3" w:rsidRPr="00457CC3">
        <w:rPr>
          <w:vertAlign w:val="superscript"/>
        </w:rPr>
        <w:t>th</w:t>
      </w:r>
      <w:r w:rsidR="00457CC3">
        <w:t xml:space="preserve"> February 2024 </w:t>
      </w:r>
      <w:r w:rsidR="000C2926">
        <w:t>3-5pm</w:t>
      </w:r>
    </w:p>
    <w:p w14:paraId="334473C6" w14:textId="77777777" w:rsidR="006447F7" w:rsidRPr="006447F7" w:rsidRDefault="006447F7" w:rsidP="006447F7"/>
    <w:tbl>
      <w:tblPr>
        <w:tblStyle w:val="TableGrid"/>
        <w:tblW w:w="9209" w:type="dxa"/>
        <w:tblLook w:val="04A0" w:firstRow="1" w:lastRow="0" w:firstColumn="1" w:lastColumn="0" w:noHBand="0" w:noVBand="1"/>
      </w:tblPr>
      <w:tblGrid>
        <w:gridCol w:w="3681"/>
        <w:gridCol w:w="5513"/>
        <w:gridCol w:w="15"/>
      </w:tblGrid>
      <w:tr w:rsidR="009A0B33" w:rsidRPr="00CB4F60" w14:paraId="28DCD6B6" w14:textId="77777777">
        <w:trPr>
          <w:gridAfter w:val="1"/>
          <w:wAfter w:w="15" w:type="dxa"/>
          <w:trHeight w:val="235"/>
        </w:trPr>
        <w:tc>
          <w:tcPr>
            <w:tcW w:w="9194" w:type="dxa"/>
            <w:gridSpan w:val="2"/>
          </w:tcPr>
          <w:p w14:paraId="394F0E1A" w14:textId="77777777" w:rsidR="009A0B33" w:rsidRPr="00CB4F60" w:rsidRDefault="009A0B33">
            <w:pPr>
              <w:rPr>
                <w:rFonts w:cstheme="minorHAnsi"/>
                <w:b/>
              </w:rPr>
            </w:pPr>
            <w:r w:rsidRPr="00CB4F60">
              <w:rPr>
                <w:rFonts w:cstheme="minorHAnsi"/>
                <w:b/>
              </w:rPr>
              <w:t>Present</w:t>
            </w:r>
          </w:p>
        </w:tc>
      </w:tr>
      <w:tr w:rsidR="005A147B" w:rsidRPr="00CB4F60" w14:paraId="53C91045" w14:textId="77777777" w:rsidTr="005A147B">
        <w:trPr>
          <w:gridAfter w:val="1"/>
          <w:wAfter w:w="15" w:type="dxa"/>
          <w:trHeight w:val="235"/>
        </w:trPr>
        <w:tc>
          <w:tcPr>
            <w:tcW w:w="3681" w:type="dxa"/>
          </w:tcPr>
          <w:p w14:paraId="183EAD1D" w14:textId="70CE5BBE" w:rsidR="005A147B" w:rsidRPr="00CB4F60" w:rsidRDefault="005A147B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Pat Togher</w:t>
            </w:r>
          </w:p>
        </w:tc>
        <w:tc>
          <w:tcPr>
            <w:tcW w:w="5513" w:type="dxa"/>
          </w:tcPr>
          <w:p w14:paraId="63B938E8" w14:textId="6A1AB294" w:rsidR="005A147B" w:rsidRPr="00CB4F60" w:rsidRDefault="005A147B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Chair -</w:t>
            </w:r>
          </w:p>
        </w:tc>
      </w:tr>
      <w:tr w:rsidR="00CB4F60" w:rsidRPr="00CB4F60" w14:paraId="34266F63" w14:textId="77777777">
        <w:trPr>
          <w:gridAfter w:val="1"/>
          <w:wAfter w:w="15" w:type="dxa"/>
          <w:trHeight w:val="219"/>
        </w:trPr>
        <w:tc>
          <w:tcPr>
            <w:tcW w:w="3681" w:type="dxa"/>
          </w:tcPr>
          <w:p w14:paraId="79FECA4E" w14:textId="77F2431B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Linda Irvine-Fitzpatrick (LI-F)</w:t>
            </w:r>
          </w:p>
        </w:tc>
        <w:tc>
          <w:tcPr>
            <w:tcW w:w="5513" w:type="dxa"/>
          </w:tcPr>
          <w:p w14:paraId="3EA3FCCF" w14:textId="1D41BAE6" w:rsidR="00CB4F60" w:rsidRPr="00CB4F60" w:rsidRDefault="00CB4F60" w:rsidP="00CB4F60">
            <w:pPr>
              <w:ind w:left="41" w:hanging="41"/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Strategic Lead Thrive Edinburgh, Substance Use and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="00FA244A">
              <w:rPr>
                <w:rFonts w:cstheme="minorHAnsi"/>
                <w:sz w:val="20"/>
                <w:szCs w:val="20"/>
              </w:rPr>
              <w:t>SRO, Prevention and Early Intervention</w:t>
            </w:r>
          </w:p>
        </w:tc>
      </w:tr>
      <w:tr w:rsidR="00CB4F60" w:rsidRPr="00CB4F60" w14:paraId="3D6B483F" w14:textId="77777777">
        <w:trPr>
          <w:gridAfter w:val="1"/>
          <w:wAfter w:w="15" w:type="dxa"/>
          <w:trHeight w:val="219"/>
        </w:trPr>
        <w:tc>
          <w:tcPr>
            <w:tcW w:w="3681" w:type="dxa"/>
          </w:tcPr>
          <w:p w14:paraId="7A58C33A" w14:textId="65C2B2B6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David Williams (DW)</w:t>
            </w:r>
          </w:p>
        </w:tc>
        <w:tc>
          <w:tcPr>
            <w:tcW w:w="5513" w:type="dxa"/>
          </w:tcPr>
          <w:p w14:paraId="3A467E62" w14:textId="5F1AA05A" w:rsidR="00CB4F60" w:rsidRPr="00FE3FDB" w:rsidRDefault="00FE3FDB" w:rsidP="00CB4F60">
            <w:pPr>
              <w:ind w:left="41" w:hanging="41"/>
              <w:rPr>
                <w:rFonts w:cstheme="minorHAnsi"/>
                <w:sz w:val="20"/>
                <w:szCs w:val="20"/>
              </w:rPr>
            </w:pPr>
            <w:r w:rsidRPr="00FE3FDB">
              <w:rPr>
                <w:rFonts w:cstheme="minorHAnsi"/>
                <w:bCs/>
                <w:sz w:val="20"/>
                <w:szCs w:val="20"/>
              </w:rPr>
              <w:t>Joint Programme Manager</w:t>
            </w:r>
            <w:r w:rsidR="00FA244A">
              <w:rPr>
                <w:rFonts w:cstheme="minorHAnsi"/>
                <w:bCs/>
                <w:sz w:val="20"/>
                <w:szCs w:val="20"/>
              </w:rPr>
              <w:t>,</w:t>
            </w:r>
            <w:r w:rsidRPr="00FE3FDB">
              <w:rPr>
                <w:rFonts w:cstheme="minorHAnsi"/>
                <w:bCs/>
                <w:sz w:val="20"/>
                <w:szCs w:val="20"/>
              </w:rPr>
              <w:t xml:space="preserve"> EADP</w:t>
            </w:r>
          </w:p>
        </w:tc>
      </w:tr>
      <w:tr w:rsidR="00533ABB" w:rsidRPr="00CB4F60" w14:paraId="74B0FAB6" w14:textId="77777777">
        <w:trPr>
          <w:gridAfter w:val="1"/>
          <w:wAfter w:w="15" w:type="dxa"/>
          <w:trHeight w:val="219"/>
        </w:trPr>
        <w:tc>
          <w:tcPr>
            <w:tcW w:w="3681" w:type="dxa"/>
          </w:tcPr>
          <w:p w14:paraId="1B809635" w14:textId="61FCD501" w:rsidR="00533ABB" w:rsidRPr="00CB4F60" w:rsidRDefault="00533ABB" w:rsidP="00CB4F6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Mike </w:t>
            </w:r>
            <w:proofErr w:type="spellStart"/>
            <w:r w:rsidR="00F14056">
              <w:rPr>
                <w:rFonts w:cstheme="minorHAnsi"/>
                <w:sz w:val="20"/>
                <w:szCs w:val="20"/>
              </w:rPr>
              <w:t>Massarro</w:t>
            </w:r>
            <w:proofErr w:type="spellEnd"/>
            <w:r w:rsidR="00B45F30">
              <w:rPr>
                <w:rFonts w:cstheme="minorHAnsi"/>
                <w:sz w:val="20"/>
                <w:szCs w:val="20"/>
              </w:rPr>
              <w:t>-Mallinson</w:t>
            </w:r>
          </w:p>
        </w:tc>
        <w:tc>
          <w:tcPr>
            <w:tcW w:w="5513" w:type="dxa"/>
          </w:tcPr>
          <w:p w14:paraId="2F0F2FFE" w14:textId="77777777" w:rsidR="00533ABB" w:rsidRPr="00FE3FDB" w:rsidRDefault="00533ABB" w:rsidP="00CB4F60">
            <w:pPr>
              <w:ind w:left="41" w:hanging="41"/>
              <w:rPr>
                <w:rFonts w:cstheme="minorHAnsi"/>
                <w:bCs/>
                <w:sz w:val="20"/>
                <w:szCs w:val="20"/>
              </w:rPr>
            </w:pPr>
          </w:p>
        </w:tc>
      </w:tr>
      <w:tr w:rsidR="00CB4F60" w:rsidRPr="00CB4F60" w14:paraId="2F2E9BE0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C38C5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Carey Fuller (CF)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160A9624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Head of Justice Services, CEC</w:t>
            </w:r>
          </w:p>
        </w:tc>
      </w:tr>
      <w:tr w:rsidR="00CB4F60" w:rsidRPr="00CB4F60" w14:paraId="50E95AC5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EAE14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Anna Duff (AD)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7608F69A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color w:val="000000"/>
                <w:sz w:val="20"/>
                <w:szCs w:val="20"/>
                <w:bdr w:val="none" w:sz="0" w:space="0" w:color="auto" w:frame="1"/>
                <w:shd w:val="clear" w:color="auto" w:fill="FFFFFF"/>
              </w:rPr>
              <w:t>Interim North West Locality Manager</w:t>
            </w:r>
          </w:p>
        </w:tc>
      </w:tr>
      <w:tr w:rsidR="00CB4F60" w:rsidRPr="00CB4F60" w14:paraId="1280D0F9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C15E7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Patricia Burns (PB)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8F10CB2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color w:val="000000"/>
                <w:sz w:val="20"/>
                <w:szCs w:val="20"/>
                <w:shd w:val="clear" w:color="auto" w:fill="FFFFFF"/>
              </w:rPr>
              <w:t>SE Mental Health &amp; Substance Misuse Manager</w:t>
            </w:r>
          </w:p>
        </w:tc>
      </w:tr>
      <w:tr w:rsidR="00CB4F60" w:rsidRPr="00CB4F60" w14:paraId="1C3820C0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D9ECB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Deborah Clark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B21D6BF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 xml:space="preserve">Development Officer EVOC </w:t>
            </w:r>
          </w:p>
        </w:tc>
      </w:tr>
      <w:tr w:rsidR="00CB4F60" w:rsidRPr="00CB4F60" w14:paraId="2DCBA2E8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D248B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Adele Hill (AH)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1A7FA437" w14:textId="77777777" w:rsidR="00CB4F60" w:rsidRPr="00CB4F60" w:rsidRDefault="00CB4F60" w:rsidP="00CB4F60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 xml:space="preserve">Chair of SUNE </w:t>
            </w:r>
          </w:p>
        </w:tc>
      </w:tr>
      <w:tr w:rsidR="00F14056" w:rsidRPr="00CB4F60" w14:paraId="4D4054DD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76253" w14:textId="387575F6" w:rsidR="00F14056" w:rsidRDefault="00F14056" w:rsidP="00F1405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Katriona Paterson (KP)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4413F8E5" w14:textId="6AE83D3D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 w:rsidRPr="00A20FC8">
              <w:rPr>
                <w:rFonts w:cstheme="minorHAnsi"/>
                <w:sz w:val="20"/>
                <w:szCs w:val="20"/>
              </w:rPr>
              <w:t>Primary Care Addiction &amp; Mental Health Nurse Team Leader</w:t>
            </w:r>
          </w:p>
        </w:tc>
      </w:tr>
      <w:tr w:rsidR="00F14056" w:rsidRPr="00CB4F60" w14:paraId="632AB20A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384BF" w14:textId="25AEDEA5" w:rsidR="00F14056" w:rsidRDefault="00F14056" w:rsidP="00F1405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Jemima Estabrook (JE)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540872D8" w14:textId="77777777" w:rsidR="00F14056" w:rsidRPr="00A20FC8" w:rsidRDefault="00F14056" w:rsidP="00F14056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F14056" w:rsidRPr="00CB4F60" w14:paraId="0D69EDC3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82344" w14:textId="7FD05152" w:rsidR="00F14056" w:rsidRDefault="00F14056" w:rsidP="00F1405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David Happs (DH)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760DE07C" w14:textId="77777777" w:rsidR="00F14056" w:rsidRPr="00A20FC8" w:rsidRDefault="00F14056" w:rsidP="00F14056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F14056" w:rsidRPr="00CB4F60" w14:paraId="44AE8839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A7DDB" w14:textId="2DE18863" w:rsidR="00F14056" w:rsidRDefault="00F14056" w:rsidP="00F1405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Avril Mackay (AM)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4F2B216F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F14056" w:rsidRPr="00CB4F60" w14:paraId="4F81C49A" w14:textId="77777777">
        <w:trPr>
          <w:trHeight w:val="252"/>
        </w:trPr>
        <w:tc>
          <w:tcPr>
            <w:tcW w:w="92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F84BD4" w14:textId="77777777" w:rsidR="00F14056" w:rsidRPr="00CB4F60" w:rsidRDefault="00F14056" w:rsidP="00F14056">
            <w:pPr>
              <w:rPr>
                <w:rFonts w:cstheme="minorHAnsi"/>
              </w:rPr>
            </w:pPr>
            <w:r w:rsidRPr="00CB4F60">
              <w:rPr>
                <w:rFonts w:cstheme="minorHAnsi"/>
                <w:b/>
                <w:bCs/>
              </w:rPr>
              <w:t>In Attendance</w:t>
            </w:r>
          </w:p>
        </w:tc>
      </w:tr>
      <w:tr w:rsidR="00F14056" w:rsidRPr="00CB4F60" w14:paraId="2115148C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037D0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Neil Stewart (NS)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464A07AB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Planning and Commissioning Officer, EADP</w:t>
            </w:r>
          </w:p>
        </w:tc>
      </w:tr>
      <w:tr w:rsidR="00F14056" w:rsidRPr="00CB4F60" w14:paraId="3439AE95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20824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Carys Moodie (CM)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6EBF1947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Business Support Administrator, EADP</w:t>
            </w:r>
          </w:p>
        </w:tc>
      </w:tr>
      <w:tr w:rsidR="00F14056" w:rsidRPr="00CB4F60" w14:paraId="17928466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B5249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Ian Davidson (ID)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15C0914A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color w:val="000000"/>
                <w:sz w:val="20"/>
                <w:szCs w:val="20"/>
                <w:bdr w:val="none" w:sz="0" w:space="0" w:color="auto" w:frame="1"/>
              </w:rPr>
              <w:t>Strategic Commissioning and Planning Officer, EADP </w:t>
            </w:r>
          </w:p>
        </w:tc>
      </w:tr>
      <w:tr w:rsidR="00F14056" w:rsidRPr="00CB4F60" w14:paraId="5063E916" w14:textId="77777777">
        <w:trPr>
          <w:trHeight w:val="268"/>
        </w:trPr>
        <w:tc>
          <w:tcPr>
            <w:tcW w:w="9209" w:type="dxa"/>
            <w:gridSpan w:val="3"/>
          </w:tcPr>
          <w:p w14:paraId="7111BBF0" w14:textId="77777777" w:rsidR="00F14056" w:rsidRPr="00CB4F60" w:rsidRDefault="00F14056" w:rsidP="00F14056">
            <w:pPr>
              <w:rPr>
                <w:rFonts w:cstheme="minorHAnsi"/>
                <w:b/>
                <w:sz w:val="20"/>
                <w:szCs w:val="20"/>
              </w:rPr>
            </w:pPr>
            <w:r w:rsidRPr="00CB4F60">
              <w:rPr>
                <w:rFonts w:cstheme="minorHAnsi"/>
                <w:b/>
              </w:rPr>
              <w:t>Apologies</w:t>
            </w:r>
          </w:p>
        </w:tc>
      </w:tr>
      <w:tr w:rsidR="00F14056" w:rsidRPr="00CB4F60" w14:paraId="6D8C8CBE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1D76C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Morag Leck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FE20954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 w:rsidRPr="00CB4F60">
              <w:rPr>
                <w:rFonts w:cstheme="minorHAnsi"/>
                <w:sz w:val="20"/>
                <w:szCs w:val="20"/>
              </w:rPr>
              <w:t>Principal Solicitor - Licensing, City of Edinburgh Council</w:t>
            </w:r>
          </w:p>
        </w:tc>
      </w:tr>
      <w:tr w:rsidR="00F14056" w:rsidRPr="00CB4F60" w14:paraId="1CE85A36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278B8" w14:textId="2160D6B1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Moira Pringle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295E2CC5" w14:textId="77777777" w:rsidR="00F14056" w:rsidRPr="00CB4F60" w:rsidRDefault="00F14056" w:rsidP="00F14056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F14056" w:rsidRPr="00CB4F60" w14:paraId="5842DA6A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40100" w14:textId="4E31C86D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Simon Porteous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42706F6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Family and Household Support Service Manager</w:t>
            </w:r>
          </w:p>
        </w:tc>
      </w:tr>
      <w:tr w:rsidR="00F14056" w:rsidRPr="00CB4F60" w14:paraId="5E4F006F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2068D" w14:textId="77777777" w:rsidR="00F14056" w:rsidRPr="00CB4F60" w:rsidRDefault="00F14056" w:rsidP="00F14056">
            <w:pPr>
              <w:rPr>
                <w:rFonts w:cstheme="minorHAnsi"/>
                <w:b/>
                <w:sz w:val="20"/>
                <w:szCs w:val="20"/>
              </w:rPr>
            </w:pPr>
            <w:r w:rsidRPr="00CB4F60">
              <w:rPr>
                <w:rFonts w:cstheme="minorHAnsi"/>
                <w:b/>
              </w:rPr>
              <w:t>Absent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982143C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</w:p>
        </w:tc>
      </w:tr>
      <w:tr w:rsidR="00F14056" w:rsidRPr="00CB4F60" w14:paraId="1CA0C1D4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A2476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David Abernethy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965ACBF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Governor, HMP Edinburgh, Scottish Prison Service</w:t>
            </w:r>
          </w:p>
        </w:tc>
      </w:tr>
      <w:tr w:rsidR="00F14056" w:rsidRPr="00CB4F60" w14:paraId="25366AA3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89C75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Nicolas Fraser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3CD7286B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Senior Solicitor, The City of Edinburgh Council</w:t>
            </w:r>
          </w:p>
        </w:tc>
      </w:tr>
      <w:tr w:rsidR="00F14056" w:rsidRPr="00CB4F60" w14:paraId="0C5130F5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5B9EB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Michele Mulvaney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77DA49E1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Strategy Manager (Communities), The City of Edinburgh Council</w:t>
            </w:r>
          </w:p>
        </w:tc>
      </w:tr>
      <w:tr w:rsidR="00F14056" w:rsidRPr="00CB4F60" w14:paraId="71E8F60C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1BB9D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Keith Dyer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50D76275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Quality Assurance and Compliance Manager, Children, Education and Justice Services, The City of Edinburgh Council</w:t>
            </w:r>
          </w:p>
        </w:tc>
      </w:tr>
      <w:tr w:rsidR="00F14056" w:rsidRPr="00CB4F60" w14:paraId="1C625808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41882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Stuart Osborough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169CE74E" w14:textId="25B8B110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Senior Change and Delivery Officer, Corporate Services, City of Edinburgh Council</w:t>
            </w:r>
          </w:p>
        </w:tc>
      </w:tr>
      <w:tr w:rsidR="00F14056" w:rsidRPr="00CB4F60" w14:paraId="7CC5CE99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7E355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Steven McCann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C38DEBE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Offender Outcomes Unit Manager, HMP Edinburgh, Scottish Prison Service</w:t>
            </w:r>
          </w:p>
        </w:tc>
      </w:tr>
      <w:tr w:rsidR="00F14056" w:rsidRPr="00CB4F60" w14:paraId="2683CD4D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3D0E5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Jessica Haenow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00C1D137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 w:rsidRPr="00CB4F60">
              <w:rPr>
                <w:rFonts w:cstheme="minorHAnsi"/>
                <w:bCs/>
                <w:sz w:val="20"/>
                <w:szCs w:val="20"/>
              </w:rPr>
              <w:t>Lead Officer - Edinburgh Adult Protection Committee</w:t>
            </w:r>
          </w:p>
        </w:tc>
      </w:tr>
      <w:tr w:rsidR="00F14056" w:rsidRPr="00CB4F60" w14:paraId="104B7790" w14:textId="77777777">
        <w:trPr>
          <w:trHeight w:val="252"/>
        </w:trPr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3C58A" w14:textId="515DACC2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  <w:r>
              <w:rPr>
                <w:rFonts w:cstheme="minorHAnsi"/>
                <w:bCs/>
                <w:sz w:val="20"/>
                <w:szCs w:val="20"/>
              </w:rPr>
              <w:t>Lorna Watt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</w:tcBorders>
          </w:tcPr>
          <w:p w14:paraId="78CDF561" w14:textId="77777777" w:rsidR="00F14056" w:rsidRPr="00CB4F60" w:rsidRDefault="00F14056" w:rsidP="00F14056">
            <w:pPr>
              <w:rPr>
                <w:rFonts w:cstheme="minorHAnsi"/>
                <w:bCs/>
                <w:sz w:val="20"/>
                <w:szCs w:val="20"/>
              </w:rPr>
            </w:pPr>
          </w:p>
        </w:tc>
      </w:tr>
    </w:tbl>
    <w:p w14:paraId="3A409A2D" w14:textId="77777777" w:rsidR="00D65874" w:rsidRDefault="00D65874" w:rsidP="009A0B33">
      <w:pPr>
        <w:shd w:val="clear" w:color="auto" w:fill="FFFFFF" w:themeFill="background1"/>
        <w:jc w:val="center"/>
        <w:rPr>
          <w:b/>
          <w:bCs/>
        </w:rPr>
      </w:pPr>
    </w:p>
    <w:p w14:paraId="2B9DC299" w14:textId="77777777" w:rsidR="00D65874" w:rsidRDefault="00D65874" w:rsidP="009A0B33">
      <w:pPr>
        <w:shd w:val="clear" w:color="auto" w:fill="FFFFFF" w:themeFill="background1"/>
        <w:jc w:val="center"/>
        <w:rPr>
          <w:b/>
          <w:bCs/>
        </w:rPr>
      </w:pPr>
    </w:p>
    <w:p w14:paraId="58F4D7C1" w14:textId="77777777" w:rsidR="00FA40D9" w:rsidRDefault="00FA40D9" w:rsidP="009A0B33">
      <w:pPr>
        <w:shd w:val="clear" w:color="auto" w:fill="FFFFFF" w:themeFill="background1"/>
        <w:jc w:val="center"/>
        <w:rPr>
          <w:b/>
          <w:bCs/>
        </w:rPr>
      </w:pPr>
    </w:p>
    <w:p w14:paraId="337F20B0" w14:textId="77777777" w:rsidR="00FA40D9" w:rsidRDefault="00FA40D9" w:rsidP="009A0B33">
      <w:pPr>
        <w:shd w:val="clear" w:color="auto" w:fill="FFFFFF" w:themeFill="background1"/>
        <w:jc w:val="center"/>
        <w:rPr>
          <w:b/>
          <w:bCs/>
        </w:rPr>
      </w:pPr>
    </w:p>
    <w:p w14:paraId="24898282" w14:textId="77777777" w:rsidR="00CB4F60" w:rsidRPr="000C3330" w:rsidRDefault="00CB4F60" w:rsidP="009A0B33">
      <w:pPr>
        <w:shd w:val="clear" w:color="auto" w:fill="FFFFFF" w:themeFill="background1"/>
        <w:jc w:val="center"/>
        <w:rPr>
          <w:b/>
          <w:bCs/>
        </w:rPr>
      </w:pPr>
    </w:p>
    <w:tbl>
      <w:tblPr>
        <w:tblStyle w:val="TableGrid"/>
        <w:tblpPr w:leftFromText="180" w:rightFromText="180" w:vertAnchor="text" w:tblpX="-284" w:tblpY="1"/>
        <w:tblOverlap w:val="never"/>
        <w:tblW w:w="10348" w:type="dxa"/>
        <w:tblLook w:val="04A0" w:firstRow="1" w:lastRow="0" w:firstColumn="1" w:lastColumn="0" w:noHBand="0" w:noVBand="1"/>
      </w:tblPr>
      <w:tblGrid>
        <w:gridCol w:w="524"/>
        <w:gridCol w:w="9824"/>
      </w:tblGrid>
      <w:tr w:rsidR="002968ED" w:rsidRPr="00FA244A" w14:paraId="5EED602E" w14:textId="0F543C25" w:rsidTr="00FA244A">
        <w:tc>
          <w:tcPr>
            <w:tcW w:w="524" w:type="dxa"/>
            <w:shd w:val="clear" w:color="auto" w:fill="auto"/>
          </w:tcPr>
          <w:p w14:paraId="0497616A" w14:textId="78C7DFEF" w:rsidR="002968ED" w:rsidRPr="00FA244A" w:rsidRDefault="002968ED" w:rsidP="00FA244A">
            <w:pPr>
              <w:rPr>
                <w:b/>
                <w:bCs/>
                <w:sz w:val="24"/>
                <w:szCs w:val="24"/>
              </w:rPr>
            </w:pPr>
            <w:r w:rsidRPr="00FA244A">
              <w:rPr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9824" w:type="dxa"/>
            <w:shd w:val="clear" w:color="auto" w:fill="auto"/>
          </w:tcPr>
          <w:p w14:paraId="3E80C9C5" w14:textId="7C917C1D" w:rsidR="002968ED" w:rsidRPr="00FA244A" w:rsidRDefault="002968ED" w:rsidP="00FA244A">
            <w:pPr>
              <w:rPr>
                <w:b/>
                <w:bCs/>
                <w:sz w:val="24"/>
                <w:szCs w:val="24"/>
              </w:rPr>
            </w:pPr>
            <w:r w:rsidRPr="00FA244A">
              <w:rPr>
                <w:b/>
                <w:bCs/>
                <w:sz w:val="24"/>
                <w:szCs w:val="24"/>
              </w:rPr>
              <w:t xml:space="preserve">Welcome </w:t>
            </w:r>
          </w:p>
        </w:tc>
      </w:tr>
      <w:tr w:rsidR="002968ED" w:rsidRPr="00FA244A" w14:paraId="71EC32E6" w14:textId="222BF9CA" w:rsidTr="00FA244A">
        <w:tc>
          <w:tcPr>
            <w:tcW w:w="524" w:type="dxa"/>
            <w:shd w:val="clear" w:color="auto" w:fill="auto"/>
          </w:tcPr>
          <w:p w14:paraId="52F5D5EF" w14:textId="77777777" w:rsidR="002968ED" w:rsidRPr="00FA244A" w:rsidRDefault="002968ED" w:rsidP="00FA244A">
            <w:pPr>
              <w:rPr>
                <w:sz w:val="24"/>
                <w:szCs w:val="24"/>
              </w:rPr>
            </w:pPr>
          </w:p>
        </w:tc>
        <w:tc>
          <w:tcPr>
            <w:tcW w:w="9824" w:type="dxa"/>
            <w:shd w:val="clear" w:color="auto" w:fill="auto"/>
          </w:tcPr>
          <w:p w14:paraId="30210A2A" w14:textId="2FBEEC11" w:rsidR="002968ED" w:rsidRPr="00FA244A" w:rsidRDefault="00356376" w:rsidP="00FA244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Pat </w:t>
            </w:r>
            <w:r w:rsidR="002968ED" w:rsidRPr="00FA244A">
              <w:rPr>
                <w:sz w:val="24"/>
                <w:szCs w:val="24"/>
              </w:rPr>
              <w:t xml:space="preserve">welcomed all to the meeting and apologies were noted. </w:t>
            </w:r>
          </w:p>
          <w:p w14:paraId="3C1D10DF" w14:textId="0A45BAEF" w:rsidR="002968ED" w:rsidRPr="00FA244A" w:rsidRDefault="002968ED" w:rsidP="00FA244A">
            <w:pPr>
              <w:rPr>
                <w:sz w:val="24"/>
                <w:szCs w:val="24"/>
              </w:rPr>
            </w:pPr>
          </w:p>
        </w:tc>
      </w:tr>
      <w:tr w:rsidR="002968ED" w:rsidRPr="00FA244A" w14:paraId="091EB657" w14:textId="6E4E5312" w:rsidTr="00FA244A">
        <w:tc>
          <w:tcPr>
            <w:tcW w:w="524" w:type="dxa"/>
            <w:shd w:val="clear" w:color="auto" w:fill="auto"/>
          </w:tcPr>
          <w:p w14:paraId="65C313DF" w14:textId="659EFE8A" w:rsidR="002968ED" w:rsidRPr="00FA244A" w:rsidRDefault="002968ED" w:rsidP="00FA244A">
            <w:pPr>
              <w:rPr>
                <w:b/>
                <w:bCs/>
                <w:sz w:val="24"/>
                <w:szCs w:val="24"/>
              </w:rPr>
            </w:pPr>
            <w:r w:rsidRPr="00FA244A">
              <w:rPr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9824" w:type="dxa"/>
            <w:shd w:val="clear" w:color="auto" w:fill="auto"/>
          </w:tcPr>
          <w:p w14:paraId="38C1004F" w14:textId="3C0F0717" w:rsidR="002968ED" w:rsidRPr="00FA244A" w:rsidRDefault="002968ED" w:rsidP="00FA244A">
            <w:pPr>
              <w:rPr>
                <w:sz w:val="24"/>
                <w:szCs w:val="24"/>
              </w:rPr>
            </w:pPr>
            <w:r w:rsidRPr="00FA244A">
              <w:rPr>
                <w:b/>
                <w:bCs/>
                <w:sz w:val="24"/>
                <w:szCs w:val="24"/>
              </w:rPr>
              <w:t>Matter</w:t>
            </w:r>
            <w:r w:rsidR="00FA244A">
              <w:rPr>
                <w:b/>
                <w:bCs/>
                <w:sz w:val="24"/>
                <w:szCs w:val="24"/>
              </w:rPr>
              <w:t>s</w:t>
            </w:r>
            <w:r w:rsidRPr="00FA244A">
              <w:rPr>
                <w:b/>
                <w:bCs/>
                <w:sz w:val="24"/>
                <w:szCs w:val="24"/>
              </w:rPr>
              <w:t xml:space="preserve"> Arising - </w:t>
            </w:r>
            <w:r w:rsidRPr="00FA244A">
              <w:rPr>
                <w:sz w:val="24"/>
                <w:szCs w:val="24"/>
              </w:rPr>
              <w:t>Minutes of previous meeting</w:t>
            </w:r>
            <w:r w:rsidR="00FA244A">
              <w:rPr>
                <w:sz w:val="24"/>
                <w:szCs w:val="24"/>
              </w:rPr>
              <w:t xml:space="preserve"> – paper 1 </w:t>
            </w:r>
            <w:r w:rsidRPr="00FA244A">
              <w:rPr>
                <w:sz w:val="24"/>
                <w:szCs w:val="24"/>
              </w:rPr>
              <w:t xml:space="preserve">                                                            </w:t>
            </w:r>
          </w:p>
          <w:p w14:paraId="5FC29B65" w14:textId="05A6C9F7" w:rsidR="002968ED" w:rsidRDefault="002968ED" w:rsidP="00FA244A">
            <w:pPr>
              <w:rPr>
                <w:sz w:val="24"/>
                <w:szCs w:val="24"/>
              </w:rPr>
            </w:pPr>
            <w:r w:rsidRPr="00FA244A">
              <w:rPr>
                <w:sz w:val="24"/>
                <w:szCs w:val="24"/>
              </w:rPr>
              <w:t xml:space="preserve">These were agreed as </w:t>
            </w:r>
            <w:r w:rsidR="0047156B" w:rsidRPr="00FA244A">
              <w:rPr>
                <w:sz w:val="24"/>
                <w:szCs w:val="24"/>
              </w:rPr>
              <w:t>accurate.</w:t>
            </w:r>
          </w:p>
          <w:p w14:paraId="688FB8F0" w14:textId="77777777" w:rsidR="0047156B" w:rsidRDefault="00ED7E97" w:rsidP="00FA244A">
            <w:pPr>
              <w:rPr>
                <w:sz w:val="24"/>
                <w:szCs w:val="24"/>
              </w:rPr>
            </w:pPr>
            <w:r w:rsidRPr="00B943C3">
              <w:rPr>
                <w:b/>
                <w:bCs/>
                <w:sz w:val="24"/>
                <w:szCs w:val="24"/>
              </w:rPr>
              <w:t>Actions</w:t>
            </w:r>
            <w:r>
              <w:rPr>
                <w:sz w:val="24"/>
                <w:szCs w:val="24"/>
              </w:rPr>
              <w:t xml:space="preserve"> from previous meeting were completed </w:t>
            </w:r>
            <w:r w:rsidR="00A0342A">
              <w:rPr>
                <w:sz w:val="24"/>
                <w:szCs w:val="24"/>
              </w:rPr>
              <w:t xml:space="preserve">– </w:t>
            </w:r>
          </w:p>
          <w:p w14:paraId="4C3F5389" w14:textId="6A9EC8F1" w:rsidR="0080518D" w:rsidRDefault="00A0342A" w:rsidP="00FA244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David received feedback from </w:t>
            </w:r>
            <w:r w:rsidR="0047156B">
              <w:rPr>
                <w:sz w:val="24"/>
                <w:szCs w:val="24"/>
              </w:rPr>
              <w:t>questions they circulated.</w:t>
            </w:r>
          </w:p>
          <w:p w14:paraId="07DE2F14" w14:textId="1945D828" w:rsidR="00FA244A" w:rsidRPr="00FA244A" w:rsidRDefault="005924F9" w:rsidP="00FA244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Core group </w:t>
            </w:r>
            <w:r w:rsidR="00A002D5">
              <w:rPr>
                <w:sz w:val="24"/>
                <w:szCs w:val="24"/>
              </w:rPr>
              <w:t>has changed name to Joint commissioning Group.</w:t>
            </w:r>
          </w:p>
        </w:tc>
      </w:tr>
      <w:tr w:rsidR="002968ED" w:rsidRPr="00FA244A" w14:paraId="694956BF" w14:textId="5FCA3928" w:rsidTr="00FA244A">
        <w:tc>
          <w:tcPr>
            <w:tcW w:w="524" w:type="dxa"/>
          </w:tcPr>
          <w:p w14:paraId="7936F7A0" w14:textId="167A81A2" w:rsidR="002968ED" w:rsidRPr="00FA244A" w:rsidRDefault="002968ED" w:rsidP="00FA244A">
            <w:pPr>
              <w:pStyle w:val="Heading1"/>
              <w:spacing w:before="0"/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FA244A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9824" w:type="dxa"/>
          </w:tcPr>
          <w:p w14:paraId="4CC6A00C" w14:textId="3D38305F" w:rsidR="00FA244A" w:rsidRPr="000269E1" w:rsidRDefault="002968ED" w:rsidP="000269E1">
            <w:pPr>
              <w:pStyle w:val="Heading1"/>
              <w:spacing w:before="0"/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FA244A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Decision making Item</w:t>
            </w:r>
            <w:r w:rsidR="00BF7185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s</w:t>
            </w:r>
          </w:p>
        </w:tc>
      </w:tr>
      <w:tr w:rsidR="002968ED" w:rsidRPr="00FA244A" w14:paraId="70F5FB18" w14:textId="47D9306C" w:rsidTr="00FA244A">
        <w:tc>
          <w:tcPr>
            <w:tcW w:w="524" w:type="dxa"/>
          </w:tcPr>
          <w:p w14:paraId="06AD8BEE" w14:textId="097F3FE2" w:rsidR="002968ED" w:rsidRPr="0084001E" w:rsidRDefault="008D1ABB" w:rsidP="00FA244A">
            <w:pPr>
              <w:rPr>
                <w:b/>
                <w:bCs/>
                <w:sz w:val="24"/>
                <w:szCs w:val="24"/>
              </w:rPr>
            </w:pPr>
            <w:r w:rsidRPr="0084001E">
              <w:rPr>
                <w:b/>
                <w:bCs/>
                <w:sz w:val="24"/>
                <w:szCs w:val="24"/>
              </w:rPr>
              <w:t>4.</w:t>
            </w:r>
          </w:p>
        </w:tc>
        <w:tc>
          <w:tcPr>
            <w:tcW w:w="9824" w:type="dxa"/>
          </w:tcPr>
          <w:p w14:paraId="04C0D963" w14:textId="55FE731C" w:rsidR="00A144BE" w:rsidRDefault="00A144BE" w:rsidP="00A144BE">
            <w:pPr>
              <w:contextualSpacing/>
              <w:rPr>
                <w:rFonts w:cstheme="minorHAnsi"/>
                <w:b/>
                <w:bCs/>
                <w:sz w:val="24"/>
                <w:szCs w:val="24"/>
              </w:rPr>
            </w:pPr>
            <w:r w:rsidRPr="00A144BE">
              <w:rPr>
                <w:rFonts w:cstheme="minorHAnsi"/>
                <w:b/>
                <w:bCs/>
                <w:sz w:val="24"/>
                <w:szCs w:val="24"/>
              </w:rPr>
              <w:t>Putting the voices of lived and living experience at the heart of EADP decision making programme - Proposed way forward (Paper 2)</w:t>
            </w:r>
            <w:r w:rsidR="00BF7185">
              <w:rPr>
                <w:rFonts w:cstheme="minorHAnsi"/>
                <w:b/>
                <w:bCs/>
                <w:sz w:val="24"/>
                <w:szCs w:val="24"/>
              </w:rPr>
              <w:t xml:space="preserve"> – DW</w:t>
            </w:r>
          </w:p>
          <w:p w14:paraId="5BADABCA" w14:textId="57280B61" w:rsidR="007C3D7D" w:rsidRDefault="00804DD4" w:rsidP="00A144BE">
            <w:pPr>
              <w:contextualSpacing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David spoke </w:t>
            </w:r>
            <w:r w:rsidR="007C3D7D">
              <w:rPr>
                <w:rFonts w:cstheme="minorHAnsi"/>
                <w:sz w:val="24"/>
                <w:szCs w:val="24"/>
              </w:rPr>
              <w:t xml:space="preserve">briefly </w:t>
            </w:r>
            <w:r>
              <w:rPr>
                <w:rFonts w:cstheme="minorHAnsi"/>
                <w:sz w:val="24"/>
                <w:szCs w:val="24"/>
              </w:rPr>
              <w:t>to the group about the pla</w:t>
            </w:r>
            <w:r w:rsidR="00733AD3">
              <w:rPr>
                <w:rFonts w:cstheme="minorHAnsi"/>
                <w:sz w:val="24"/>
                <w:szCs w:val="24"/>
              </w:rPr>
              <w:t>n for the programme</w:t>
            </w:r>
            <w:r w:rsidR="006A78DB">
              <w:rPr>
                <w:rFonts w:cstheme="minorHAnsi"/>
                <w:sz w:val="24"/>
                <w:szCs w:val="24"/>
              </w:rPr>
              <w:t xml:space="preserve"> which has been mandated by the SG</w:t>
            </w:r>
            <w:r w:rsidR="00733AD3">
              <w:rPr>
                <w:rFonts w:cstheme="minorHAnsi"/>
                <w:sz w:val="24"/>
                <w:szCs w:val="24"/>
              </w:rPr>
              <w:t xml:space="preserve"> and spoke on the process which is:</w:t>
            </w:r>
            <w:r w:rsidR="001D1682">
              <w:rPr>
                <w:rFonts w:cstheme="minorHAnsi"/>
                <w:sz w:val="24"/>
                <w:szCs w:val="24"/>
              </w:rPr>
              <w:t xml:space="preserve"> </w:t>
            </w:r>
            <w:r w:rsidR="00646789">
              <w:rPr>
                <w:rFonts w:cstheme="minorHAnsi"/>
                <w:sz w:val="24"/>
                <w:szCs w:val="24"/>
              </w:rPr>
              <w:t xml:space="preserve">6 </w:t>
            </w:r>
            <w:r w:rsidR="00602BC4">
              <w:rPr>
                <w:rFonts w:cstheme="minorHAnsi"/>
                <w:sz w:val="24"/>
                <w:szCs w:val="24"/>
              </w:rPr>
              <w:t>workstreams.</w:t>
            </w:r>
            <w:r w:rsidR="00646789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2F2F2626" w14:textId="77777777" w:rsidR="002A6D5A" w:rsidRDefault="002A6D5A" w:rsidP="00A144BE">
            <w:pPr>
              <w:contextualSpacing/>
              <w:rPr>
                <w:rFonts w:cstheme="minorHAnsi"/>
                <w:sz w:val="24"/>
                <w:szCs w:val="24"/>
              </w:rPr>
            </w:pPr>
          </w:p>
          <w:p w14:paraId="653DF021" w14:textId="6D9CD42A" w:rsidR="002A6D5A" w:rsidRDefault="00332A3B" w:rsidP="00A144BE">
            <w:pPr>
              <w:contextualSpacing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The EADP are a</w:t>
            </w:r>
            <w:r w:rsidR="002A6D5A">
              <w:rPr>
                <w:rFonts w:cstheme="minorHAnsi"/>
                <w:sz w:val="24"/>
                <w:szCs w:val="24"/>
              </w:rPr>
              <w:t>sking the Exec to</w:t>
            </w:r>
            <w:r w:rsidR="00635CED">
              <w:rPr>
                <w:rFonts w:cstheme="minorHAnsi"/>
                <w:sz w:val="24"/>
                <w:szCs w:val="24"/>
              </w:rPr>
              <w:t xml:space="preserve"> agree to the following progr</w:t>
            </w:r>
            <w:r w:rsidR="002941E3">
              <w:rPr>
                <w:rFonts w:cstheme="minorHAnsi"/>
                <w:sz w:val="24"/>
                <w:szCs w:val="24"/>
              </w:rPr>
              <w:t>ammes</w:t>
            </w:r>
            <w:r w:rsidR="00A9041D">
              <w:rPr>
                <w:rFonts w:cstheme="minorHAnsi"/>
                <w:sz w:val="24"/>
                <w:szCs w:val="24"/>
              </w:rPr>
              <w:t xml:space="preserve"> for the strategy</w:t>
            </w:r>
            <w:r w:rsidR="002A6D5A">
              <w:rPr>
                <w:rFonts w:cstheme="minorHAnsi"/>
                <w:sz w:val="24"/>
                <w:szCs w:val="24"/>
              </w:rPr>
              <w:t xml:space="preserve">: </w:t>
            </w:r>
          </w:p>
          <w:p w14:paraId="01DE4455" w14:textId="77777777" w:rsidR="00E26899" w:rsidRDefault="00E26899" w:rsidP="00A144BE">
            <w:pPr>
              <w:contextualSpacing/>
              <w:rPr>
                <w:rFonts w:cstheme="minorHAnsi"/>
                <w:sz w:val="24"/>
                <w:szCs w:val="24"/>
              </w:rPr>
            </w:pPr>
          </w:p>
          <w:p w14:paraId="0F9AE87A" w14:textId="768DDAD8" w:rsidR="00DD67E6" w:rsidRPr="00D41D79" w:rsidRDefault="00DD67E6" w:rsidP="00A144BE">
            <w:pPr>
              <w:contextualSpacing/>
              <w:rPr>
                <w:rFonts w:cstheme="minorHAnsi"/>
                <w:sz w:val="24"/>
                <w:szCs w:val="24"/>
              </w:rPr>
            </w:pPr>
            <w:r w:rsidRPr="00FF6C1D">
              <w:rPr>
                <w:rFonts w:cstheme="minorHAnsi"/>
                <w:b/>
                <w:bCs/>
                <w:sz w:val="24"/>
                <w:szCs w:val="24"/>
              </w:rPr>
              <w:t>1 –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Pr="009244E5">
              <w:rPr>
                <w:rFonts w:cstheme="minorHAnsi"/>
                <w:b/>
                <w:bCs/>
                <w:sz w:val="24"/>
                <w:szCs w:val="24"/>
              </w:rPr>
              <w:t>Lived-and-Living experience panel</w:t>
            </w:r>
            <w:r w:rsidR="00D41D79">
              <w:rPr>
                <w:rFonts w:cstheme="minorHAnsi"/>
                <w:b/>
                <w:bCs/>
                <w:sz w:val="24"/>
                <w:szCs w:val="24"/>
              </w:rPr>
              <w:t xml:space="preserve">: </w:t>
            </w:r>
            <w:r w:rsidR="00D41D79" w:rsidRPr="00D41D79">
              <w:rPr>
                <w:rFonts w:cstheme="minorHAnsi"/>
                <w:sz w:val="24"/>
                <w:szCs w:val="24"/>
              </w:rPr>
              <w:t>The title of this workstream is in review</w:t>
            </w:r>
            <w:r w:rsidR="00557118">
              <w:rPr>
                <w:rFonts w:cstheme="minorHAnsi"/>
                <w:sz w:val="24"/>
                <w:szCs w:val="24"/>
              </w:rPr>
              <w:t xml:space="preserve"> as people agreed </w:t>
            </w:r>
            <w:r w:rsidR="002B2102">
              <w:rPr>
                <w:rFonts w:cstheme="minorHAnsi"/>
                <w:sz w:val="24"/>
                <w:szCs w:val="24"/>
              </w:rPr>
              <w:t>it doesn’t work for this programme.</w:t>
            </w:r>
            <w:r w:rsidR="000D161F">
              <w:rPr>
                <w:rFonts w:cstheme="minorHAnsi"/>
                <w:sz w:val="24"/>
                <w:szCs w:val="24"/>
              </w:rPr>
              <w:t xml:space="preserve"> The programme will receive representation directly from the ADP and receive agendas</w:t>
            </w:r>
            <w:r w:rsidR="003A3E4E">
              <w:rPr>
                <w:rFonts w:cstheme="minorHAnsi"/>
                <w:sz w:val="24"/>
                <w:szCs w:val="24"/>
              </w:rPr>
              <w:t xml:space="preserve"> items set by the ADP. The plan for this group is to </w:t>
            </w:r>
            <w:r w:rsidR="00567669">
              <w:rPr>
                <w:rFonts w:cstheme="minorHAnsi"/>
                <w:sz w:val="24"/>
                <w:szCs w:val="24"/>
              </w:rPr>
              <w:t xml:space="preserve">bring together people who are in </w:t>
            </w:r>
            <w:r w:rsidR="00562CCB">
              <w:rPr>
                <w:rFonts w:cstheme="minorHAnsi"/>
                <w:sz w:val="24"/>
                <w:szCs w:val="24"/>
              </w:rPr>
              <w:t>recovery</w:t>
            </w:r>
            <w:r w:rsidR="00567669">
              <w:rPr>
                <w:rFonts w:cstheme="minorHAnsi"/>
                <w:sz w:val="24"/>
                <w:szCs w:val="24"/>
              </w:rPr>
              <w:t xml:space="preserve"> or </w:t>
            </w:r>
            <w:r w:rsidR="00562CCB">
              <w:rPr>
                <w:rFonts w:cstheme="minorHAnsi"/>
                <w:sz w:val="24"/>
                <w:szCs w:val="24"/>
              </w:rPr>
              <w:t xml:space="preserve">still </w:t>
            </w:r>
            <w:r w:rsidR="00567669">
              <w:rPr>
                <w:rFonts w:cstheme="minorHAnsi"/>
                <w:sz w:val="24"/>
                <w:szCs w:val="24"/>
              </w:rPr>
              <w:t>actively usin</w:t>
            </w:r>
            <w:r w:rsidR="00562CCB">
              <w:rPr>
                <w:rFonts w:cstheme="minorHAnsi"/>
                <w:sz w:val="24"/>
                <w:szCs w:val="24"/>
              </w:rPr>
              <w:t>g.</w:t>
            </w:r>
            <w:r w:rsidR="002B2102">
              <w:rPr>
                <w:rFonts w:cstheme="minorHAnsi"/>
                <w:sz w:val="24"/>
                <w:szCs w:val="24"/>
              </w:rPr>
              <w:t xml:space="preserve"> This workstream is being </w:t>
            </w:r>
            <w:r w:rsidR="000D161F">
              <w:rPr>
                <w:rFonts w:cstheme="minorHAnsi"/>
                <w:sz w:val="24"/>
                <w:szCs w:val="24"/>
              </w:rPr>
              <w:t>led by Deborah and Elil.</w:t>
            </w:r>
            <w:r w:rsidR="00562CCB">
              <w:rPr>
                <w:rFonts w:cstheme="minorHAnsi"/>
                <w:sz w:val="24"/>
                <w:szCs w:val="24"/>
              </w:rPr>
              <w:t xml:space="preserve"> The </w:t>
            </w:r>
            <w:r w:rsidR="009036FB">
              <w:rPr>
                <w:rFonts w:cstheme="minorHAnsi"/>
                <w:sz w:val="24"/>
                <w:szCs w:val="24"/>
              </w:rPr>
              <w:t xml:space="preserve">request for the Exec is to approve this </w:t>
            </w:r>
            <w:r w:rsidR="005E7066">
              <w:rPr>
                <w:rFonts w:cstheme="minorHAnsi"/>
                <w:sz w:val="24"/>
                <w:szCs w:val="24"/>
              </w:rPr>
              <w:t>programme to be commissioned</w:t>
            </w:r>
            <w:r w:rsidR="009F2A0D">
              <w:rPr>
                <w:rFonts w:cstheme="minorHAnsi"/>
                <w:sz w:val="24"/>
                <w:szCs w:val="24"/>
              </w:rPr>
              <w:t>.</w:t>
            </w:r>
            <w:r w:rsidR="007D3B58">
              <w:rPr>
                <w:rFonts w:cstheme="minorHAnsi"/>
                <w:sz w:val="24"/>
                <w:szCs w:val="24"/>
              </w:rPr>
              <w:t xml:space="preserve"> The panel will include multiple functions</w:t>
            </w:r>
            <w:r w:rsidR="00A856B8">
              <w:rPr>
                <w:rFonts w:cstheme="minorHAnsi"/>
                <w:sz w:val="24"/>
                <w:szCs w:val="24"/>
              </w:rPr>
              <w:t>: a fully employed person at the centre of it, attend ADP meetings</w:t>
            </w:r>
            <w:r w:rsidR="00A31212">
              <w:rPr>
                <w:rFonts w:cstheme="minorHAnsi"/>
                <w:sz w:val="24"/>
                <w:szCs w:val="24"/>
              </w:rPr>
              <w:t xml:space="preserve"> and bringing voices from communities to groups etc. </w:t>
            </w:r>
            <w:r w:rsidR="00CE2646">
              <w:rPr>
                <w:rFonts w:cstheme="minorHAnsi"/>
                <w:sz w:val="24"/>
                <w:szCs w:val="24"/>
              </w:rPr>
              <w:t>David asked for p</w:t>
            </w:r>
            <w:r w:rsidR="00A31212">
              <w:rPr>
                <w:rFonts w:cstheme="minorHAnsi"/>
                <w:sz w:val="24"/>
                <w:szCs w:val="24"/>
              </w:rPr>
              <w:t xml:space="preserve">eople </w:t>
            </w:r>
            <w:r w:rsidR="00CE2646">
              <w:rPr>
                <w:rFonts w:cstheme="minorHAnsi"/>
                <w:sz w:val="24"/>
                <w:szCs w:val="24"/>
              </w:rPr>
              <w:t>to attend this meeting if they can.</w:t>
            </w:r>
          </w:p>
          <w:p w14:paraId="28B2D30F" w14:textId="77777777" w:rsidR="002941E3" w:rsidRDefault="002941E3" w:rsidP="00A144BE">
            <w:pPr>
              <w:contextualSpacing/>
              <w:rPr>
                <w:rFonts w:cstheme="minorHAnsi"/>
                <w:sz w:val="24"/>
                <w:szCs w:val="24"/>
              </w:rPr>
            </w:pPr>
          </w:p>
          <w:p w14:paraId="37D1D41C" w14:textId="464C3FC2" w:rsidR="00B410E2" w:rsidRDefault="00AE5095" w:rsidP="00B410E2">
            <w:pPr>
              <w:contextualSpacing/>
              <w:rPr>
                <w:rFonts w:cstheme="minorHAnsi"/>
                <w:sz w:val="24"/>
                <w:szCs w:val="24"/>
              </w:rPr>
            </w:pPr>
            <w:r w:rsidRPr="00FF6C1D">
              <w:rPr>
                <w:rFonts w:cstheme="minorHAnsi"/>
                <w:b/>
                <w:bCs/>
                <w:sz w:val="24"/>
                <w:szCs w:val="24"/>
              </w:rPr>
              <w:t>2 –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Pr="009244E5">
              <w:rPr>
                <w:rFonts w:cstheme="minorHAnsi"/>
                <w:b/>
                <w:bCs/>
                <w:sz w:val="24"/>
                <w:szCs w:val="24"/>
              </w:rPr>
              <w:t>Living experience panel</w:t>
            </w:r>
            <w:r w:rsidR="00B410E2" w:rsidRPr="009244E5">
              <w:rPr>
                <w:rFonts w:cstheme="minorHAnsi"/>
                <w:b/>
                <w:bCs/>
                <w:sz w:val="24"/>
                <w:szCs w:val="24"/>
              </w:rPr>
              <w:t>:</w:t>
            </w:r>
            <w:r w:rsidR="00B410E2">
              <w:rPr>
                <w:rFonts w:cstheme="minorHAnsi"/>
                <w:sz w:val="24"/>
                <w:szCs w:val="24"/>
              </w:rPr>
              <w:t xml:space="preserve"> </w:t>
            </w:r>
            <w:r w:rsidR="002C1997">
              <w:rPr>
                <w:rFonts w:cstheme="minorHAnsi"/>
                <w:sz w:val="24"/>
                <w:szCs w:val="24"/>
              </w:rPr>
              <w:t xml:space="preserve">The programme is aimed </w:t>
            </w:r>
            <w:r w:rsidR="007646F6">
              <w:rPr>
                <w:rFonts w:cstheme="minorHAnsi"/>
                <w:sz w:val="24"/>
                <w:szCs w:val="24"/>
              </w:rPr>
              <w:t xml:space="preserve">at people who are still using and involved in homelessness/risk of homelessness. </w:t>
            </w:r>
            <w:r w:rsidR="00B410E2">
              <w:rPr>
                <w:rFonts w:cstheme="minorHAnsi"/>
                <w:sz w:val="24"/>
                <w:szCs w:val="24"/>
              </w:rPr>
              <w:t>Jason Wallace</w:t>
            </w:r>
            <w:r w:rsidR="000F6156">
              <w:rPr>
                <w:rFonts w:cstheme="minorHAnsi"/>
                <w:sz w:val="24"/>
                <w:szCs w:val="24"/>
              </w:rPr>
              <w:t xml:space="preserve"> - SDF</w:t>
            </w:r>
            <w:r w:rsidR="00B410E2">
              <w:rPr>
                <w:rFonts w:cstheme="minorHAnsi"/>
                <w:sz w:val="24"/>
                <w:szCs w:val="24"/>
              </w:rPr>
              <w:t xml:space="preserve"> </w:t>
            </w:r>
            <w:r w:rsidR="00AA2097">
              <w:rPr>
                <w:rFonts w:cstheme="minorHAnsi"/>
                <w:sz w:val="24"/>
                <w:szCs w:val="24"/>
              </w:rPr>
              <w:t>and local partners are facilitating the programme</w:t>
            </w:r>
            <w:r w:rsidR="00463099">
              <w:rPr>
                <w:rFonts w:cstheme="minorHAnsi"/>
                <w:sz w:val="24"/>
                <w:szCs w:val="24"/>
              </w:rPr>
              <w:t xml:space="preserve"> by providing a safe space to people </w:t>
            </w:r>
            <w:r w:rsidR="004C2077">
              <w:rPr>
                <w:rFonts w:cstheme="minorHAnsi"/>
                <w:sz w:val="24"/>
                <w:szCs w:val="24"/>
              </w:rPr>
              <w:t>which will feed back directly to the ADP.</w:t>
            </w:r>
          </w:p>
          <w:p w14:paraId="42D01265" w14:textId="07C315A2" w:rsidR="00AE5095" w:rsidRDefault="00AE5095" w:rsidP="00A144BE">
            <w:pPr>
              <w:contextualSpacing/>
              <w:rPr>
                <w:rFonts w:cstheme="minorHAnsi"/>
                <w:sz w:val="24"/>
                <w:szCs w:val="24"/>
              </w:rPr>
            </w:pPr>
          </w:p>
          <w:p w14:paraId="51A4D046" w14:textId="153E5DA7" w:rsidR="002263A1" w:rsidRDefault="00AE5095" w:rsidP="00A144BE">
            <w:pPr>
              <w:contextualSpacing/>
              <w:rPr>
                <w:rFonts w:cstheme="minorHAnsi"/>
                <w:sz w:val="24"/>
                <w:szCs w:val="24"/>
              </w:rPr>
            </w:pPr>
            <w:r w:rsidRPr="00FF6C1D">
              <w:rPr>
                <w:rFonts w:cstheme="minorHAnsi"/>
                <w:b/>
                <w:bCs/>
                <w:sz w:val="24"/>
                <w:szCs w:val="24"/>
              </w:rPr>
              <w:t xml:space="preserve">3 </w:t>
            </w:r>
            <w:r w:rsidR="00CB5BFF" w:rsidRPr="00FF6C1D">
              <w:rPr>
                <w:rFonts w:cstheme="minorHAnsi"/>
                <w:b/>
                <w:bCs/>
                <w:sz w:val="24"/>
                <w:szCs w:val="24"/>
              </w:rPr>
              <w:t>–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="00CB5BFF" w:rsidRPr="009244E5">
              <w:rPr>
                <w:rFonts w:cstheme="minorHAnsi"/>
                <w:b/>
                <w:bCs/>
                <w:sz w:val="24"/>
                <w:szCs w:val="24"/>
              </w:rPr>
              <w:t xml:space="preserve">MAT </w:t>
            </w:r>
            <w:r w:rsidR="00E25E71" w:rsidRPr="009244E5">
              <w:rPr>
                <w:rFonts w:cstheme="minorHAnsi"/>
                <w:b/>
                <w:bCs/>
                <w:sz w:val="24"/>
                <w:szCs w:val="24"/>
              </w:rPr>
              <w:t>experiential data gathering process</w:t>
            </w:r>
            <w:r w:rsidR="00B410E2" w:rsidRPr="009244E5">
              <w:rPr>
                <w:rFonts w:cstheme="minorHAnsi"/>
                <w:b/>
                <w:bCs/>
                <w:sz w:val="24"/>
                <w:szCs w:val="24"/>
              </w:rPr>
              <w:t>:</w:t>
            </w:r>
            <w:r w:rsidR="00B410E2">
              <w:rPr>
                <w:rFonts w:cstheme="minorHAnsi"/>
                <w:sz w:val="24"/>
                <w:szCs w:val="24"/>
              </w:rPr>
              <w:t xml:space="preserve"> </w:t>
            </w:r>
            <w:r w:rsidR="004C2077">
              <w:rPr>
                <w:rFonts w:cstheme="minorHAnsi"/>
                <w:sz w:val="24"/>
                <w:szCs w:val="24"/>
              </w:rPr>
              <w:t xml:space="preserve">This programme is </w:t>
            </w:r>
            <w:r w:rsidR="0081180D">
              <w:rPr>
                <w:rFonts w:cstheme="minorHAnsi"/>
                <w:sz w:val="24"/>
                <w:szCs w:val="24"/>
              </w:rPr>
              <w:t xml:space="preserve">currently ongoing </w:t>
            </w:r>
            <w:r w:rsidR="003C4E65">
              <w:rPr>
                <w:rFonts w:cstheme="minorHAnsi"/>
                <w:sz w:val="24"/>
                <w:szCs w:val="24"/>
              </w:rPr>
              <w:t xml:space="preserve">with </w:t>
            </w:r>
            <w:r w:rsidR="000458F7">
              <w:rPr>
                <w:rFonts w:cstheme="minorHAnsi"/>
                <w:sz w:val="24"/>
                <w:szCs w:val="24"/>
              </w:rPr>
              <w:t>people with lived experience</w:t>
            </w:r>
            <w:r w:rsidR="002C39E5">
              <w:rPr>
                <w:rFonts w:cstheme="minorHAnsi"/>
                <w:sz w:val="24"/>
                <w:szCs w:val="24"/>
              </w:rPr>
              <w:t xml:space="preserve"> who work within the treatment system</w:t>
            </w:r>
            <w:r w:rsidR="000458F7">
              <w:rPr>
                <w:rFonts w:cstheme="minorHAnsi"/>
                <w:sz w:val="24"/>
                <w:szCs w:val="24"/>
              </w:rPr>
              <w:t xml:space="preserve"> </w:t>
            </w:r>
            <w:r w:rsidR="003C4E65">
              <w:rPr>
                <w:rFonts w:cstheme="minorHAnsi"/>
                <w:sz w:val="24"/>
                <w:szCs w:val="24"/>
              </w:rPr>
              <w:t xml:space="preserve">interviewing </w:t>
            </w:r>
            <w:r w:rsidR="0081180D">
              <w:rPr>
                <w:rFonts w:cstheme="minorHAnsi"/>
                <w:sz w:val="24"/>
                <w:szCs w:val="24"/>
              </w:rPr>
              <w:t>direct</w:t>
            </w:r>
            <w:r w:rsidR="003C4E65">
              <w:rPr>
                <w:rFonts w:cstheme="minorHAnsi"/>
                <w:sz w:val="24"/>
                <w:szCs w:val="24"/>
              </w:rPr>
              <w:t xml:space="preserve">ly with </w:t>
            </w:r>
            <w:r w:rsidR="005A71A6">
              <w:rPr>
                <w:rFonts w:cstheme="minorHAnsi"/>
                <w:sz w:val="24"/>
                <w:szCs w:val="24"/>
              </w:rPr>
              <w:t xml:space="preserve">service users as </w:t>
            </w:r>
            <w:r w:rsidR="00AA3822">
              <w:rPr>
                <w:rFonts w:cstheme="minorHAnsi"/>
                <w:sz w:val="24"/>
                <w:szCs w:val="24"/>
              </w:rPr>
              <w:t>part of the MAT Standards</w:t>
            </w:r>
            <w:r w:rsidR="005A71A6">
              <w:rPr>
                <w:rFonts w:cstheme="minorHAnsi"/>
                <w:sz w:val="24"/>
                <w:szCs w:val="24"/>
              </w:rPr>
              <w:t xml:space="preserve">. </w:t>
            </w:r>
            <w:r w:rsidR="00370ED0">
              <w:rPr>
                <w:rFonts w:cstheme="minorHAnsi"/>
                <w:sz w:val="24"/>
                <w:szCs w:val="24"/>
              </w:rPr>
              <w:t>It is being facilitated by Lorna Watt from the ADP.</w:t>
            </w:r>
          </w:p>
          <w:p w14:paraId="02738BD9" w14:textId="77777777" w:rsidR="00C94A27" w:rsidRDefault="00C94A27" w:rsidP="00A144BE">
            <w:pPr>
              <w:contextualSpacing/>
              <w:rPr>
                <w:rFonts w:cstheme="minorHAnsi"/>
                <w:sz w:val="24"/>
                <w:szCs w:val="24"/>
              </w:rPr>
            </w:pPr>
          </w:p>
          <w:p w14:paraId="21B9D187" w14:textId="309E2221" w:rsidR="00C94A27" w:rsidRDefault="00277C75" w:rsidP="00A144BE">
            <w:pPr>
              <w:contextualSpacing/>
              <w:rPr>
                <w:rFonts w:cstheme="minorHAnsi"/>
                <w:sz w:val="24"/>
                <w:szCs w:val="24"/>
              </w:rPr>
            </w:pPr>
            <w:r w:rsidRPr="00FF6C1D">
              <w:rPr>
                <w:rFonts w:cstheme="minorHAnsi"/>
                <w:b/>
                <w:bCs/>
                <w:sz w:val="24"/>
                <w:szCs w:val="24"/>
              </w:rPr>
              <w:t>4</w:t>
            </w:r>
            <w:r w:rsidR="00FF6C1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0269E1">
              <w:rPr>
                <w:rFonts w:cstheme="minorHAnsi"/>
                <w:b/>
                <w:bCs/>
                <w:sz w:val="24"/>
                <w:szCs w:val="24"/>
              </w:rPr>
              <w:t>–</w:t>
            </w:r>
            <w:r w:rsidR="00FF6C1D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9244E5">
              <w:rPr>
                <w:rFonts w:cstheme="minorHAnsi"/>
                <w:b/>
                <w:bCs/>
                <w:sz w:val="24"/>
                <w:szCs w:val="24"/>
              </w:rPr>
              <w:t>Ellipsis</w:t>
            </w:r>
            <w:r w:rsidR="000269E1">
              <w:rPr>
                <w:rFonts w:cstheme="minorHAnsi"/>
                <w:b/>
                <w:bCs/>
                <w:sz w:val="24"/>
                <w:szCs w:val="24"/>
              </w:rPr>
              <w:t xml:space="preserve">: </w:t>
            </w:r>
            <w:r w:rsidR="00C94A27">
              <w:rPr>
                <w:rFonts w:cstheme="minorHAnsi"/>
                <w:sz w:val="24"/>
                <w:szCs w:val="24"/>
              </w:rPr>
              <w:t xml:space="preserve">Linda </w:t>
            </w:r>
            <w:r w:rsidR="000C24A0">
              <w:rPr>
                <w:rFonts w:cstheme="minorHAnsi"/>
                <w:sz w:val="24"/>
                <w:szCs w:val="24"/>
              </w:rPr>
              <w:t xml:space="preserve">spoke about the </w:t>
            </w:r>
            <w:r w:rsidR="00386B9A">
              <w:rPr>
                <w:rFonts w:cstheme="minorHAnsi"/>
                <w:sz w:val="24"/>
                <w:szCs w:val="24"/>
              </w:rPr>
              <w:t xml:space="preserve">wider </w:t>
            </w:r>
            <w:r w:rsidR="000C24A0">
              <w:rPr>
                <w:rFonts w:cstheme="minorHAnsi"/>
                <w:sz w:val="24"/>
                <w:szCs w:val="24"/>
              </w:rPr>
              <w:t>programme El</w:t>
            </w:r>
            <w:r w:rsidR="00FF6C1D">
              <w:rPr>
                <w:rFonts w:cstheme="minorHAnsi"/>
                <w:sz w:val="24"/>
                <w:szCs w:val="24"/>
              </w:rPr>
              <w:t>l</w:t>
            </w:r>
            <w:r w:rsidR="000C24A0">
              <w:rPr>
                <w:rFonts w:cstheme="minorHAnsi"/>
                <w:sz w:val="24"/>
                <w:szCs w:val="24"/>
              </w:rPr>
              <w:t>ipsis which will be run by people with lived and living experience</w:t>
            </w:r>
            <w:r w:rsidR="00006430">
              <w:rPr>
                <w:rFonts w:cstheme="minorHAnsi"/>
                <w:sz w:val="24"/>
                <w:szCs w:val="24"/>
              </w:rPr>
              <w:t xml:space="preserve"> </w:t>
            </w:r>
            <w:r w:rsidR="00621888">
              <w:rPr>
                <w:rFonts w:cstheme="minorHAnsi"/>
                <w:sz w:val="24"/>
                <w:szCs w:val="24"/>
              </w:rPr>
              <w:t>whose</w:t>
            </w:r>
            <w:r w:rsidR="00006430">
              <w:rPr>
                <w:rFonts w:cstheme="minorHAnsi"/>
                <w:sz w:val="24"/>
                <w:szCs w:val="24"/>
              </w:rPr>
              <w:t xml:space="preserve"> lives may have been disrupted by poverty, poor mental health, racism</w:t>
            </w:r>
            <w:r w:rsidR="00621888">
              <w:rPr>
                <w:rFonts w:cstheme="minorHAnsi"/>
                <w:sz w:val="24"/>
                <w:szCs w:val="24"/>
              </w:rPr>
              <w:t>, etc.</w:t>
            </w:r>
            <w:r w:rsidR="00386B9A">
              <w:rPr>
                <w:rFonts w:cstheme="minorHAnsi"/>
                <w:sz w:val="24"/>
                <w:szCs w:val="24"/>
              </w:rPr>
              <w:t xml:space="preserve"> </w:t>
            </w:r>
            <w:r w:rsidR="00621888">
              <w:rPr>
                <w:rFonts w:cstheme="minorHAnsi"/>
                <w:sz w:val="24"/>
                <w:szCs w:val="24"/>
              </w:rPr>
              <w:t>It will be</w:t>
            </w:r>
            <w:r w:rsidR="00386B9A">
              <w:rPr>
                <w:rFonts w:cstheme="minorHAnsi"/>
                <w:sz w:val="24"/>
                <w:szCs w:val="24"/>
              </w:rPr>
              <w:t xml:space="preserve"> funded by the ADP </w:t>
            </w:r>
            <w:r w:rsidR="009C2947">
              <w:rPr>
                <w:rFonts w:cstheme="minorHAnsi"/>
                <w:sz w:val="24"/>
                <w:szCs w:val="24"/>
              </w:rPr>
              <w:t>and the research will be led by people with lived and living experience.</w:t>
            </w:r>
          </w:p>
          <w:p w14:paraId="657AE542" w14:textId="77777777" w:rsidR="000C24A0" w:rsidRDefault="000C24A0" w:rsidP="00A144BE">
            <w:pPr>
              <w:contextualSpacing/>
              <w:rPr>
                <w:rFonts w:cstheme="minorHAnsi"/>
                <w:sz w:val="24"/>
                <w:szCs w:val="24"/>
              </w:rPr>
            </w:pPr>
          </w:p>
          <w:p w14:paraId="195E7352" w14:textId="51E7B5FB" w:rsidR="000C24A0" w:rsidRDefault="005F2740" w:rsidP="00A144BE">
            <w:pPr>
              <w:contextualSpacing/>
              <w:rPr>
                <w:rFonts w:cstheme="minorHAnsi"/>
                <w:sz w:val="24"/>
                <w:szCs w:val="24"/>
              </w:rPr>
            </w:pPr>
            <w:r w:rsidRPr="00FF6C1D">
              <w:rPr>
                <w:rFonts w:cstheme="minorHAnsi"/>
                <w:b/>
                <w:bCs/>
                <w:sz w:val="24"/>
                <w:szCs w:val="24"/>
              </w:rPr>
              <w:t xml:space="preserve">5 </w:t>
            </w:r>
            <w:r w:rsidR="00BC1B10" w:rsidRPr="00FF6C1D">
              <w:rPr>
                <w:rFonts w:cstheme="minorHAnsi"/>
                <w:b/>
                <w:bCs/>
                <w:sz w:val="24"/>
                <w:szCs w:val="24"/>
              </w:rPr>
              <w:t>–</w:t>
            </w:r>
            <w:r w:rsidR="00BC1B10">
              <w:rPr>
                <w:rFonts w:cstheme="minorHAnsi"/>
                <w:sz w:val="24"/>
                <w:szCs w:val="24"/>
              </w:rPr>
              <w:t xml:space="preserve"> </w:t>
            </w:r>
            <w:r w:rsidR="00BC1B10" w:rsidRPr="000269E1">
              <w:rPr>
                <w:rFonts w:cstheme="minorHAnsi"/>
                <w:b/>
                <w:bCs/>
                <w:sz w:val="24"/>
                <w:szCs w:val="24"/>
              </w:rPr>
              <w:t>Independent Collective</w:t>
            </w:r>
            <w:r w:rsidRPr="000269E1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0C24A0" w:rsidRPr="000269E1">
              <w:rPr>
                <w:rFonts w:cstheme="minorHAnsi"/>
                <w:b/>
                <w:bCs/>
                <w:sz w:val="24"/>
                <w:szCs w:val="24"/>
              </w:rPr>
              <w:t>Advocacy</w:t>
            </w:r>
            <w:r w:rsidR="00BC1B10" w:rsidRPr="000269E1">
              <w:rPr>
                <w:rFonts w:cstheme="minorHAnsi"/>
                <w:b/>
                <w:bCs/>
                <w:sz w:val="24"/>
                <w:szCs w:val="24"/>
              </w:rPr>
              <w:t>:</w:t>
            </w:r>
            <w:r w:rsidR="000C24A0">
              <w:rPr>
                <w:rFonts w:cstheme="minorHAnsi"/>
                <w:sz w:val="24"/>
                <w:szCs w:val="24"/>
              </w:rPr>
              <w:t xml:space="preserve"> </w:t>
            </w:r>
            <w:r w:rsidR="00B01C30">
              <w:rPr>
                <w:rFonts w:cstheme="minorHAnsi"/>
                <w:sz w:val="24"/>
                <w:szCs w:val="24"/>
              </w:rPr>
              <w:t xml:space="preserve">The programme is being delivered under contract </w:t>
            </w:r>
            <w:r w:rsidR="006102D4">
              <w:rPr>
                <w:rFonts w:cstheme="minorHAnsi"/>
                <w:sz w:val="24"/>
                <w:szCs w:val="24"/>
              </w:rPr>
              <w:t xml:space="preserve">by the </w:t>
            </w:r>
            <w:r w:rsidR="00602BC4">
              <w:rPr>
                <w:rFonts w:cstheme="minorHAnsi"/>
                <w:sz w:val="24"/>
                <w:szCs w:val="24"/>
              </w:rPr>
              <w:t>patient’s</w:t>
            </w:r>
            <w:r w:rsidR="006102D4">
              <w:rPr>
                <w:rFonts w:cstheme="minorHAnsi"/>
                <w:sz w:val="24"/>
                <w:szCs w:val="24"/>
              </w:rPr>
              <w:t xml:space="preserve"> council as a sub-contractor for </w:t>
            </w:r>
            <w:proofErr w:type="spellStart"/>
            <w:r w:rsidR="006102D4">
              <w:rPr>
                <w:rFonts w:cstheme="minorHAnsi"/>
                <w:sz w:val="24"/>
                <w:szCs w:val="24"/>
              </w:rPr>
              <w:t>Advocard</w:t>
            </w:r>
            <w:proofErr w:type="spellEnd"/>
            <w:r w:rsidR="006102D4">
              <w:rPr>
                <w:rFonts w:cstheme="minorHAnsi"/>
                <w:sz w:val="24"/>
                <w:szCs w:val="24"/>
              </w:rPr>
              <w:t xml:space="preserve">. </w:t>
            </w:r>
            <w:r w:rsidR="002F060F">
              <w:rPr>
                <w:rFonts w:cstheme="minorHAnsi"/>
                <w:sz w:val="24"/>
                <w:szCs w:val="24"/>
              </w:rPr>
              <w:t xml:space="preserve">The group will being able to set their own agendas. </w:t>
            </w:r>
            <w:r w:rsidR="00D26F56">
              <w:rPr>
                <w:rFonts w:cstheme="minorHAnsi"/>
                <w:sz w:val="24"/>
                <w:szCs w:val="24"/>
              </w:rPr>
              <w:t xml:space="preserve">It’s a relatively new service which </w:t>
            </w:r>
            <w:r w:rsidR="00CE1AFD">
              <w:rPr>
                <w:rFonts w:cstheme="minorHAnsi"/>
                <w:sz w:val="24"/>
                <w:szCs w:val="24"/>
              </w:rPr>
              <w:t xml:space="preserve">engages people by </w:t>
            </w:r>
            <w:r w:rsidR="00577A0C">
              <w:rPr>
                <w:rFonts w:cstheme="minorHAnsi"/>
                <w:sz w:val="24"/>
                <w:szCs w:val="24"/>
              </w:rPr>
              <w:t xml:space="preserve">getting their views and recruiting people </w:t>
            </w:r>
            <w:r w:rsidR="00602BC4">
              <w:rPr>
                <w:rFonts w:cstheme="minorHAnsi"/>
                <w:sz w:val="24"/>
                <w:szCs w:val="24"/>
              </w:rPr>
              <w:t>to take part in co production. The lead facilitator will also attend exec meetings.</w:t>
            </w:r>
          </w:p>
          <w:p w14:paraId="3B798EBF" w14:textId="77777777" w:rsidR="005F2740" w:rsidRDefault="005F2740" w:rsidP="00A144BE">
            <w:pPr>
              <w:contextualSpacing/>
              <w:rPr>
                <w:rFonts w:cstheme="minorHAnsi"/>
                <w:sz w:val="24"/>
                <w:szCs w:val="24"/>
              </w:rPr>
            </w:pPr>
          </w:p>
          <w:p w14:paraId="2E2F9D1C" w14:textId="445C880E" w:rsidR="00E300D6" w:rsidRDefault="005F2740" w:rsidP="00A144BE">
            <w:pPr>
              <w:contextualSpacing/>
              <w:rPr>
                <w:rFonts w:cstheme="minorHAnsi"/>
                <w:sz w:val="24"/>
                <w:szCs w:val="24"/>
              </w:rPr>
            </w:pPr>
            <w:r w:rsidRPr="00FF6C1D">
              <w:rPr>
                <w:rFonts w:cstheme="minorHAnsi"/>
                <w:b/>
                <w:bCs/>
                <w:sz w:val="24"/>
                <w:szCs w:val="24"/>
              </w:rPr>
              <w:t xml:space="preserve">6 </w:t>
            </w:r>
            <w:r w:rsidR="004856EE" w:rsidRPr="000269E1">
              <w:rPr>
                <w:rFonts w:cstheme="minorHAnsi"/>
                <w:b/>
                <w:bCs/>
                <w:sz w:val="24"/>
                <w:szCs w:val="24"/>
              </w:rPr>
              <w:t>–</w:t>
            </w:r>
            <w:r w:rsidRPr="000269E1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1E2517" w:rsidRPr="000269E1">
              <w:rPr>
                <w:rFonts w:cstheme="minorHAnsi"/>
                <w:b/>
                <w:bCs/>
                <w:sz w:val="24"/>
                <w:szCs w:val="24"/>
              </w:rPr>
              <w:t>Other ADP processes</w:t>
            </w:r>
            <w:r w:rsidR="000269E1">
              <w:rPr>
                <w:rFonts w:cstheme="minorHAnsi"/>
                <w:b/>
                <w:bCs/>
                <w:sz w:val="24"/>
                <w:szCs w:val="24"/>
              </w:rPr>
              <w:t>:</w:t>
            </w:r>
            <w:r w:rsidR="00CF0790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CF0790" w:rsidRPr="0019572C">
              <w:rPr>
                <w:rFonts w:cstheme="minorHAnsi"/>
                <w:sz w:val="24"/>
                <w:szCs w:val="24"/>
              </w:rPr>
              <w:t xml:space="preserve">The programme </w:t>
            </w:r>
            <w:r w:rsidR="00B1372B" w:rsidRPr="0019572C">
              <w:rPr>
                <w:rFonts w:cstheme="minorHAnsi"/>
                <w:sz w:val="24"/>
                <w:szCs w:val="24"/>
              </w:rPr>
              <w:t>as ADP officers</w:t>
            </w:r>
            <w:r w:rsidR="0019572C">
              <w:rPr>
                <w:rFonts w:cstheme="minorHAnsi"/>
                <w:sz w:val="24"/>
                <w:szCs w:val="24"/>
              </w:rPr>
              <w:t xml:space="preserve"> is</w:t>
            </w:r>
            <w:r w:rsidR="00B1372B" w:rsidRPr="0019572C">
              <w:rPr>
                <w:rFonts w:cstheme="minorHAnsi"/>
                <w:sz w:val="24"/>
                <w:szCs w:val="24"/>
              </w:rPr>
              <w:t xml:space="preserve"> to </w:t>
            </w:r>
            <w:r w:rsidR="00C11B7C" w:rsidRPr="0019572C">
              <w:rPr>
                <w:rFonts w:cstheme="minorHAnsi"/>
                <w:sz w:val="24"/>
                <w:szCs w:val="24"/>
              </w:rPr>
              <w:t>continue to think through how we produce each piece of work</w:t>
            </w:r>
            <w:r w:rsidR="0019572C">
              <w:rPr>
                <w:rFonts w:cstheme="minorHAnsi"/>
                <w:sz w:val="24"/>
                <w:szCs w:val="24"/>
              </w:rPr>
              <w:t>.</w:t>
            </w:r>
          </w:p>
          <w:p w14:paraId="495AF95F" w14:textId="77777777" w:rsidR="009B0AC1" w:rsidRDefault="009B0AC1" w:rsidP="00A144BE">
            <w:pPr>
              <w:contextualSpacing/>
              <w:rPr>
                <w:rFonts w:cstheme="minorHAnsi"/>
                <w:sz w:val="24"/>
                <w:szCs w:val="24"/>
              </w:rPr>
            </w:pPr>
          </w:p>
          <w:p w14:paraId="328DCF9D" w14:textId="0CF44D51" w:rsidR="00AC55B9" w:rsidRDefault="00B13F3C" w:rsidP="00A144BE">
            <w:pPr>
              <w:contextualSpacing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lastRenderedPageBreak/>
              <w:t>See</w:t>
            </w:r>
            <w:r w:rsidRPr="009B0AC1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9B0AC1" w:rsidRPr="009B0AC1">
              <w:rPr>
                <w:rFonts w:cstheme="minorHAnsi"/>
                <w:b/>
                <w:bCs/>
                <w:sz w:val="24"/>
                <w:szCs w:val="24"/>
              </w:rPr>
              <w:t>paper 2</w:t>
            </w:r>
            <w:r w:rsidR="009B0AC1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9B0AC1" w:rsidRPr="009B0AC1">
              <w:rPr>
                <w:rFonts w:cstheme="minorHAnsi"/>
                <w:sz w:val="24"/>
                <w:szCs w:val="24"/>
              </w:rPr>
              <w:t>for full details on Report.</w:t>
            </w:r>
          </w:p>
          <w:p w14:paraId="0A5CD096" w14:textId="77777777" w:rsidR="00F21D51" w:rsidRDefault="00F21D51" w:rsidP="00A144BE">
            <w:pPr>
              <w:contextualSpacing/>
              <w:rPr>
                <w:rFonts w:cstheme="minorHAnsi"/>
                <w:sz w:val="24"/>
                <w:szCs w:val="24"/>
              </w:rPr>
            </w:pPr>
          </w:p>
          <w:p w14:paraId="315CE639" w14:textId="16BD29F8" w:rsidR="00AC55B9" w:rsidRDefault="00AC55B9" w:rsidP="00A144BE">
            <w:pPr>
              <w:contextualSpacing/>
              <w:rPr>
                <w:rFonts w:cstheme="minorHAnsi"/>
                <w:b/>
                <w:bCs/>
                <w:sz w:val="24"/>
                <w:szCs w:val="24"/>
              </w:rPr>
            </w:pPr>
            <w:r w:rsidRPr="00AC55B9">
              <w:rPr>
                <w:rFonts w:cstheme="minorHAnsi"/>
                <w:b/>
                <w:bCs/>
                <w:sz w:val="24"/>
                <w:szCs w:val="24"/>
              </w:rPr>
              <w:t>Actions:</w:t>
            </w:r>
          </w:p>
          <w:p w14:paraId="610300CE" w14:textId="11E0250D" w:rsidR="00FA244A" w:rsidRDefault="009B0AC1" w:rsidP="00FA244A">
            <w:pPr>
              <w:pStyle w:val="ListParagraph"/>
              <w:numPr>
                <w:ilvl w:val="0"/>
                <w:numId w:val="30"/>
              </w:numPr>
              <w:contextualSpacing/>
              <w:rPr>
                <w:rFonts w:cstheme="minorHAnsi"/>
                <w:sz w:val="24"/>
                <w:szCs w:val="24"/>
              </w:rPr>
            </w:pPr>
            <w:r w:rsidRPr="007129EF">
              <w:rPr>
                <w:rFonts w:cstheme="minorHAnsi"/>
                <w:sz w:val="24"/>
                <w:szCs w:val="24"/>
              </w:rPr>
              <w:t>Young people</w:t>
            </w:r>
            <w:r w:rsidR="00860F89" w:rsidRPr="007129EF">
              <w:rPr>
                <w:rFonts w:cstheme="minorHAnsi"/>
                <w:sz w:val="24"/>
                <w:szCs w:val="24"/>
              </w:rPr>
              <w:t xml:space="preserve">, children and families will be included as a </w:t>
            </w:r>
            <w:r w:rsidR="007129EF" w:rsidRPr="007129EF">
              <w:rPr>
                <w:rFonts w:cstheme="minorHAnsi"/>
                <w:sz w:val="24"/>
                <w:szCs w:val="24"/>
              </w:rPr>
              <w:t>subgroup</w:t>
            </w:r>
            <w:r w:rsidR="00860F89" w:rsidRPr="007129EF">
              <w:rPr>
                <w:rFonts w:cstheme="minorHAnsi"/>
                <w:sz w:val="24"/>
                <w:szCs w:val="24"/>
              </w:rPr>
              <w:t xml:space="preserve"> </w:t>
            </w:r>
            <w:r w:rsidR="007129EF" w:rsidRPr="007129EF">
              <w:rPr>
                <w:rFonts w:cstheme="minorHAnsi"/>
                <w:sz w:val="24"/>
                <w:szCs w:val="24"/>
              </w:rPr>
              <w:t>under programme 1</w:t>
            </w:r>
            <w:r w:rsidR="007129EF">
              <w:rPr>
                <w:rFonts w:cstheme="minorHAnsi"/>
                <w:sz w:val="24"/>
                <w:szCs w:val="24"/>
              </w:rPr>
              <w:t xml:space="preserve"> - David</w:t>
            </w:r>
            <w:r w:rsidR="007129EF" w:rsidRPr="007129EF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7129EF">
              <w:rPr>
                <w:rFonts w:cstheme="minorHAnsi"/>
                <w:sz w:val="24"/>
                <w:szCs w:val="24"/>
              </w:rPr>
              <w:t>to make clear in the strategy.</w:t>
            </w:r>
          </w:p>
          <w:p w14:paraId="3BA0ADF7" w14:textId="2CDA48F8" w:rsidR="003B0CD5" w:rsidRPr="003B0CD5" w:rsidRDefault="00D22A4F" w:rsidP="00FA244A">
            <w:pPr>
              <w:pStyle w:val="ListParagraph"/>
              <w:numPr>
                <w:ilvl w:val="0"/>
                <w:numId w:val="30"/>
              </w:numPr>
              <w:contextualSpacing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Finalise </w:t>
            </w:r>
            <w:r w:rsidR="00EB4B04">
              <w:rPr>
                <w:rFonts w:cstheme="minorHAnsi"/>
                <w:sz w:val="24"/>
                <w:szCs w:val="24"/>
              </w:rPr>
              <w:t>potential costs on top of the 42k revenue.</w:t>
            </w:r>
          </w:p>
          <w:p w14:paraId="4ADDE6AD" w14:textId="2086200E" w:rsidR="002968ED" w:rsidRPr="0084001E" w:rsidRDefault="002968ED" w:rsidP="008D1ABB">
            <w:pPr>
              <w:rPr>
                <w:b/>
                <w:bCs/>
                <w:sz w:val="24"/>
                <w:szCs w:val="24"/>
              </w:rPr>
            </w:pPr>
          </w:p>
        </w:tc>
      </w:tr>
      <w:tr w:rsidR="005C4462" w:rsidRPr="00FA244A" w14:paraId="41B082D8" w14:textId="77777777" w:rsidTr="00FA244A">
        <w:tc>
          <w:tcPr>
            <w:tcW w:w="524" w:type="dxa"/>
          </w:tcPr>
          <w:p w14:paraId="38834307" w14:textId="01A1A804" w:rsidR="005C4462" w:rsidRPr="0084001E" w:rsidRDefault="005C4462" w:rsidP="005C4462">
            <w:pPr>
              <w:rPr>
                <w:b/>
                <w:bCs/>
                <w:sz w:val="24"/>
                <w:szCs w:val="24"/>
              </w:rPr>
            </w:pPr>
            <w:r w:rsidRPr="0084001E">
              <w:rPr>
                <w:b/>
                <w:bCs/>
                <w:sz w:val="24"/>
                <w:szCs w:val="24"/>
              </w:rPr>
              <w:lastRenderedPageBreak/>
              <w:t>5.</w:t>
            </w:r>
          </w:p>
        </w:tc>
        <w:tc>
          <w:tcPr>
            <w:tcW w:w="9824" w:type="dxa"/>
          </w:tcPr>
          <w:p w14:paraId="58600991" w14:textId="2C5034B7" w:rsidR="000B6C17" w:rsidRDefault="005C4462" w:rsidP="005C4462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84001E">
              <w:rPr>
                <w:rFonts w:cstheme="minorHAnsi"/>
                <w:b/>
                <w:bCs/>
                <w:sz w:val="24"/>
                <w:szCs w:val="24"/>
              </w:rPr>
              <w:t>CAPSU recommissioning (paper 3)</w:t>
            </w:r>
            <w:r w:rsidR="00857DEA">
              <w:rPr>
                <w:rFonts w:cstheme="minorHAnsi"/>
                <w:b/>
                <w:bCs/>
                <w:sz w:val="24"/>
                <w:szCs w:val="24"/>
              </w:rPr>
              <w:t xml:space="preserve"> - N</w:t>
            </w:r>
            <w:r w:rsidR="00FA3C9F">
              <w:rPr>
                <w:rFonts w:cstheme="minorHAnsi"/>
                <w:b/>
                <w:bCs/>
                <w:sz w:val="24"/>
                <w:szCs w:val="24"/>
              </w:rPr>
              <w:t>S</w:t>
            </w:r>
          </w:p>
          <w:p w14:paraId="1BCE72C9" w14:textId="2375F80B" w:rsidR="00E50969" w:rsidRDefault="008D0621" w:rsidP="005C4462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Neil </w:t>
            </w:r>
            <w:r w:rsidR="006C4C08">
              <w:rPr>
                <w:rFonts w:cstheme="minorHAnsi"/>
                <w:sz w:val="24"/>
                <w:szCs w:val="24"/>
              </w:rPr>
              <w:t xml:space="preserve">talked to the group about the </w:t>
            </w:r>
            <w:r w:rsidR="00E50969">
              <w:rPr>
                <w:rFonts w:cstheme="minorHAnsi"/>
                <w:sz w:val="24"/>
                <w:szCs w:val="24"/>
              </w:rPr>
              <w:t>Recommissioning process</w:t>
            </w:r>
            <w:r w:rsidR="00010B98">
              <w:rPr>
                <w:rFonts w:cstheme="minorHAnsi"/>
                <w:sz w:val="24"/>
                <w:szCs w:val="24"/>
              </w:rPr>
              <w:t xml:space="preserve"> for the children affected by</w:t>
            </w:r>
            <w:r w:rsidR="00C1169C">
              <w:rPr>
                <w:rFonts w:cstheme="minorHAnsi"/>
                <w:sz w:val="24"/>
                <w:szCs w:val="24"/>
              </w:rPr>
              <w:t xml:space="preserve"> parental substance use contract</w:t>
            </w:r>
            <w:r w:rsidR="00CD00BB">
              <w:rPr>
                <w:rFonts w:cstheme="minorHAnsi"/>
                <w:sz w:val="24"/>
                <w:szCs w:val="24"/>
              </w:rPr>
              <w:t xml:space="preserve"> which is joint with Children, education and justice and has been funded since 2016.</w:t>
            </w:r>
            <w:r w:rsidR="008D02EF">
              <w:rPr>
                <w:rFonts w:cstheme="minorHAnsi"/>
                <w:sz w:val="24"/>
                <w:szCs w:val="24"/>
              </w:rPr>
              <w:t xml:space="preserve"> Changes within the recommissioning service</w:t>
            </w:r>
            <w:r w:rsidR="005F1D36">
              <w:rPr>
                <w:rFonts w:cstheme="minorHAnsi"/>
                <w:sz w:val="24"/>
                <w:szCs w:val="24"/>
              </w:rPr>
              <w:t xml:space="preserve"> to improve the service is working together with the Police, </w:t>
            </w:r>
            <w:r w:rsidR="007C3D91">
              <w:rPr>
                <w:rFonts w:cstheme="minorHAnsi"/>
                <w:sz w:val="24"/>
                <w:szCs w:val="24"/>
              </w:rPr>
              <w:t>third sector, social work and education</w:t>
            </w:r>
            <w:r w:rsidR="00757C94">
              <w:rPr>
                <w:rFonts w:cstheme="minorHAnsi"/>
                <w:sz w:val="24"/>
                <w:szCs w:val="24"/>
              </w:rPr>
              <w:t xml:space="preserve"> and evaluating feedback on the services from people with lived and living experience. </w:t>
            </w:r>
            <w:r w:rsidR="00CF6870">
              <w:rPr>
                <w:rFonts w:cstheme="minorHAnsi"/>
                <w:sz w:val="24"/>
                <w:szCs w:val="24"/>
              </w:rPr>
              <w:t xml:space="preserve">The feedback will allow the ADP to </w:t>
            </w:r>
            <w:r w:rsidR="0095087C">
              <w:rPr>
                <w:rFonts w:cstheme="minorHAnsi"/>
                <w:sz w:val="24"/>
                <w:szCs w:val="24"/>
              </w:rPr>
              <w:t>review if</w:t>
            </w:r>
            <w:r w:rsidR="00041AC9">
              <w:rPr>
                <w:rFonts w:cstheme="minorHAnsi"/>
                <w:sz w:val="24"/>
                <w:szCs w:val="24"/>
              </w:rPr>
              <w:t xml:space="preserve"> the new specification fits their needs.</w:t>
            </w:r>
            <w:r w:rsidR="0095087C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1270A848" w14:textId="77777777" w:rsidR="00E90AF2" w:rsidRDefault="00E90AF2" w:rsidP="005C4462">
            <w:pPr>
              <w:rPr>
                <w:rFonts w:cstheme="minorHAnsi"/>
                <w:sz w:val="24"/>
                <w:szCs w:val="24"/>
              </w:rPr>
            </w:pPr>
          </w:p>
          <w:p w14:paraId="34C2814D" w14:textId="4D53B2F8" w:rsidR="00FA3C9F" w:rsidRDefault="00E90AF2" w:rsidP="005C4462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Report will be </w:t>
            </w:r>
            <w:r w:rsidR="000A62E1">
              <w:rPr>
                <w:rFonts w:cstheme="minorHAnsi"/>
                <w:sz w:val="24"/>
                <w:szCs w:val="24"/>
              </w:rPr>
              <w:t>sent to the procurement board on March 20</w:t>
            </w:r>
            <w:r w:rsidR="000A62E1" w:rsidRPr="000A62E1">
              <w:rPr>
                <w:rFonts w:cstheme="minorHAnsi"/>
                <w:sz w:val="24"/>
                <w:szCs w:val="24"/>
                <w:vertAlign w:val="superscript"/>
              </w:rPr>
              <w:t>th</w:t>
            </w:r>
            <w:r w:rsidR="008304BA">
              <w:rPr>
                <w:rFonts w:cstheme="minorHAnsi"/>
                <w:sz w:val="24"/>
                <w:szCs w:val="24"/>
                <w:vertAlign w:val="superscript"/>
              </w:rPr>
              <w:t xml:space="preserve"> </w:t>
            </w:r>
            <w:r w:rsidR="008304BA">
              <w:rPr>
                <w:rFonts w:cstheme="minorHAnsi"/>
                <w:sz w:val="24"/>
                <w:szCs w:val="24"/>
              </w:rPr>
              <w:t xml:space="preserve">and aims to have </w:t>
            </w:r>
            <w:r w:rsidR="00A63094">
              <w:rPr>
                <w:rFonts w:cstheme="minorHAnsi"/>
                <w:sz w:val="24"/>
                <w:szCs w:val="24"/>
              </w:rPr>
              <w:t xml:space="preserve">the </w:t>
            </w:r>
            <w:r w:rsidR="008304BA">
              <w:rPr>
                <w:rFonts w:cstheme="minorHAnsi"/>
                <w:sz w:val="24"/>
                <w:szCs w:val="24"/>
              </w:rPr>
              <w:t>specification ready for then</w:t>
            </w:r>
            <w:r w:rsidR="008571D0">
              <w:rPr>
                <w:rFonts w:cstheme="minorHAnsi"/>
                <w:sz w:val="24"/>
                <w:szCs w:val="24"/>
              </w:rPr>
              <w:t xml:space="preserve"> also</w:t>
            </w:r>
            <w:r w:rsidR="008304BA">
              <w:rPr>
                <w:rFonts w:cstheme="minorHAnsi"/>
                <w:sz w:val="24"/>
                <w:szCs w:val="24"/>
              </w:rPr>
              <w:t>.</w:t>
            </w:r>
            <w:r w:rsidR="008A6DE2">
              <w:rPr>
                <w:rFonts w:cstheme="minorHAnsi"/>
                <w:sz w:val="24"/>
                <w:szCs w:val="24"/>
              </w:rPr>
              <w:t xml:space="preserve"> </w:t>
            </w:r>
            <w:r w:rsidR="00946F9B">
              <w:rPr>
                <w:rFonts w:cstheme="minorHAnsi"/>
                <w:sz w:val="24"/>
                <w:szCs w:val="24"/>
              </w:rPr>
              <w:t>Funding will be available through the ADP within the revenue budget</w:t>
            </w:r>
            <w:r w:rsidR="008A6DE2">
              <w:rPr>
                <w:rFonts w:cstheme="minorHAnsi"/>
                <w:sz w:val="24"/>
                <w:szCs w:val="24"/>
              </w:rPr>
              <w:t>.</w:t>
            </w:r>
          </w:p>
          <w:p w14:paraId="212669F2" w14:textId="56E7C24F" w:rsidR="00022298" w:rsidRDefault="00022298" w:rsidP="005C4462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CAPSU contract</w:t>
            </w:r>
            <w:r w:rsidR="008F2C3E">
              <w:rPr>
                <w:rFonts w:cstheme="minorHAnsi"/>
                <w:sz w:val="24"/>
                <w:szCs w:val="24"/>
              </w:rPr>
              <w:t xml:space="preserve"> helps support families </w:t>
            </w:r>
            <w:r w:rsidR="00CA7AAE">
              <w:rPr>
                <w:rFonts w:cstheme="minorHAnsi"/>
                <w:sz w:val="24"/>
                <w:szCs w:val="24"/>
              </w:rPr>
              <w:t xml:space="preserve">with things </w:t>
            </w:r>
            <w:r w:rsidR="008F2C3E">
              <w:rPr>
                <w:rFonts w:cstheme="minorHAnsi"/>
                <w:sz w:val="24"/>
                <w:szCs w:val="24"/>
              </w:rPr>
              <w:t>that social workers don’t have</w:t>
            </w:r>
            <w:r w:rsidR="003D2A80">
              <w:rPr>
                <w:rFonts w:cstheme="minorHAnsi"/>
                <w:sz w:val="24"/>
                <w:szCs w:val="24"/>
              </w:rPr>
              <w:t xml:space="preserve"> time to do or that they perhaps have bad experiences with.</w:t>
            </w:r>
          </w:p>
          <w:p w14:paraId="10E4D3D2" w14:textId="77777777" w:rsidR="00BF292D" w:rsidRDefault="00BF292D" w:rsidP="005C4462">
            <w:pPr>
              <w:rPr>
                <w:rFonts w:cstheme="minorHAnsi"/>
                <w:sz w:val="24"/>
                <w:szCs w:val="24"/>
              </w:rPr>
            </w:pPr>
          </w:p>
          <w:p w14:paraId="287E8116" w14:textId="360547A3" w:rsidR="00BF292D" w:rsidRDefault="00BF292D" w:rsidP="005C4462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BF292D">
              <w:rPr>
                <w:rFonts w:cstheme="minorHAnsi"/>
                <w:b/>
                <w:bCs/>
                <w:sz w:val="24"/>
                <w:szCs w:val="24"/>
              </w:rPr>
              <w:t>Actions:</w:t>
            </w:r>
          </w:p>
          <w:p w14:paraId="17276DB2" w14:textId="5C59D7D9" w:rsidR="00AB4777" w:rsidRDefault="0058029B" w:rsidP="006A2D18">
            <w:pPr>
              <w:pStyle w:val="ListParagraph"/>
              <w:numPr>
                <w:ilvl w:val="0"/>
                <w:numId w:val="30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Neil to </w:t>
            </w:r>
            <w:r w:rsidR="009D6E48">
              <w:rPr>
                <w:rFonts w:cstheme="minorHAnsi"/>
                <w:sz w:val="24"/>
                <w:szCs w:val="24"/>
              </w:rPr>
              <w:t xml:space="preserve">bring back the new contract </w:t>
            </w:r>
            <w:r w:rsidR="00A65A11">
              <w:rPr>
                <w:rFonts w:cstheme="minorHAnsi"/>
                <w:sz w:val="24"/>
                <w:szCs w:val="24"/>
              </w:rPr>
              <w:t xml:space="preserve">process </w:t>
            </w:r>
            <w:r w:rsidR="009D6E48">
              <w:rPr>
                <w:rFonts w:cstheme="minorHAnsi"/>
                <w:sz w:val="24"/>
                <w:szCs w:val="24"/>
              </w:rPr>
              <w:t xml:space="preserve">to exec </w:t>
            </w:r>
            <w:r w:rsidR="00A65A11">
              <w:rPr>
                <w:rFonts w:cstheme="minorHAnsi"/>
                <w:sz w:val="24"/>
                <w:szCs w:val="24"/>
              </w:rPr>
              <w:t>before sending off</w:t>
            </w:r>
            <w:r w:rsidR="00C66F99">
              <w:rPr>
                <w:rFonts w:cstheme="minorHAnsi"/>
                <w:sz w:val="24"/>
                <w:szCs w:val="24"/>
              </w:rPr>
              <w:t xml:space="preserve"> to </w:t>
            </w:r>
            <w:r w:rsidR="00C77807">
              <w:rPr>
                <w:rFonts w:cstheme="minorHAnsi"/>
                <w:sz w:val="24"/>
                <w:szCs w:val="24"/>
              </w:rPr>
              <w:t>procurement.</w:t>
            </w:r>
            <w:r w:rsidR="00C66F99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4117F1A6" w14:textId="26E215AF" w:rsidR="005442DC" w:rsidRPr="007D4602" w:rsidRDefault="00C66F99" w:rsidP="006A2D18">
            <w:pPr>
              <w:pStyle w:val="ListParagraph"/>
              <w:numPr>
                <w:ilvl w:val="0"/>
                <w:numId w:val="30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Neil to create survey to get responses and views </w:t>
            </w:r>
            <w:r w:rsidR="00C77807">
              <w:rPr>
                <w:rFonts w:cstheme="minorHAnsi"/>
                <w:sz w:val="24"/>
                <w:szCs w:val="24"/>
              </w:rPr>
              <w:t>from various services to get a range of feedback.</w:t>
            </w:r>
          </w:p>
          <w:p w14:paraId="163B8DC1" w14:textId="5F0E4673" w:rsidR="00845392" w:rsidRPr="006A2D18" w:rsidRDefault="00280D3B" w:rsidP="006A2D18">
            <w:pPr>
              <w:pStyle w:val="ListParagraph"/>
              <w:numPr>
                <w:ilvl w:val="0"/>
                <w:numId w:val="30"/>
              </w:numPr>
              <w:rPr>
                <w:rFonts w:cstheme="minorHAnsi"/>
                <w:b/>
                <w:bCs/>
                <w:sz w:val="24"/>
                <w:szCs w:val="24"/>
              </w:rPr>
            </w:pPr>
            <w:r w:rsidRPr="007D4602">
              <w:rPr>
                <w:rFonts w:cstheme="minorHAnsi"/>
                <w:sz w:val="24"/>
                <w:szCs w:val="24"/>
              </w:rPr>
              <w:t xml:space="preserve">Outcomes and evaluation from within the </w:t>
            </w:r>
            <w:r w:rsidR="00BC553B">
              <w:rPr>
                <w:rFonts w:cstheme="minorHAnsi"/>
                <w:sz w:val="24"/>
                <w:szCs w:val="24"/>
              </w:rPr>
              <w:t xml:space="preserve">CAPSU </w:t>
            </w:r>
            <w:r w:rsidRPr="007D4602">
              <w:rPr>
                <w:rFonts w:cstheme="minorHAnsi"/>
                <w:sz w:val="24"/>
                <w:szCs w:val="24"/>
              </w:rPr>
              <w:t xml:space="preserve">service over the years </w:t>
            </w:r>
            <w:r w:rsidR="007D4602" w:rsidRPr="007D4602">
              <w:rPr>
                <w:rFonts w:cstheme="minorHAnsi"/>
                <w:sz w:val="24"/>
                <w:szCs w:val="24"/>
              </w:rPr>
              <w:t>could be developed</w:t>
            </w:r>
            <w:r w:rsidR="007D4602">
              <w:rPr>
                <w:rFonts w:cstheme="minorHAnsi"/>
                <w:sz w:val="24"/>
                <w:szCs w:val="24"/>
              </w:rPr>
              <w:t xml:space="preserve"> to bring back to Exec</w:t>
            </w:r>
            <w:r w:rsidR="007D4602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  <w:p w14:paraId="1EAF2F26" w14:textId="2996325B" w:rsidR="005C4462" w:rsidRPr="0084001E" w:rsidRDefault="005C4462" w:rsidP="005C4462">
            <w:pPr>
              <w:rPr>
                <w:b/>
                <w:bCs/>
                <w:sz w:val="24"/>
                <w:szCs w:val="24"/>
              </w:rPr>
            </w:pPr>
          </w:p>
        </w:tc>
      </w:tr>
      <w:tr w:rsidR="005C4462" w:rsidRPr="00FA244A" w14:paraId="2F642484" w14:textId="77777777" w:rsidTr="00FA244A">
        <w:tc>
          <w:tcPr>
            <w:tcW w:w="524" w:type="dxa"/>
          </w:tcPr>
          <w:p w14:paraId="30DFA4DF" w14:textId="61D218B1" w:rsidR="005C4462" w:rsidRPr="0084001E" w:rsidRDefault="005C4462" w:rsidP="005C4462">
            <w:pPr>
              <w:rPr>
                <w:b/>
                <w:bCs/>
                <w:sz w:val="24"/>
                <w:szCs w:val="24"/>
              </w:rPr>
            </w:pPr>
            <w:r w:rsidRPr="0084001E">
              <w:rPr>
                <w:b/>
                <w:bCs/>
                <w:sz w:val="24"/>
                <w:szCs w:val="24"/>
              </w:rPr>
              <w:t>6.</w:t>
            </w:r>
          </w:p>
        </w:tc>
        <w:tc>
          <w:tcPr>
            <w:tcW w:w="9824" w:type="dxa"/>
          </w:tcPr>
          <w:p w14:paraId="3D081232" w14:textId="12BDDCE3" w:rsidR="00B12BD5" w:rsidRDefault="00C352E6" w:rsidP="005C4462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84001E">
              <w:rPr>
                <w:rFonts w:cstheme="minorHAnsi"/>
                <w:b/>
                <w:bCs/>
                <w:sz w:val="24"/>
                <w:szCs w:val="24"/>
              </w:rPr>
              <w:t>Edinburgh Safer Drugs Consumption Facility and Drug Checking Services</w:t>
            </w:r>
            <w:r w:rsidR="00B758B8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6A2D18">
              <w:rPr>
                <w:rFonts w:cstheme="minorHAnsi"/>
                <w:b/>
                <w:bCs/>
                <w:sz w:val="24"/>
                <w:szCs w:val="24"/>
              </w:rPr>
              <w:t>–</w:t>
            </w:r>
            <w:r w:rsidR="00B758B8">
              <w:rPr>
                <w:rFonts w:cstheme="minorHAnsi"/>
                <w:b/>
                <w:bCs/>
                <w:sz w:val="24"/>
                <w:szCs w:val="24"/>
              </w:rPr>
              <w:t xml:space="preserve"> DW</w:t>
            </w:r>
          </w:p>
          <w:p w14:paraId="4371E56F" w14:textId="73EE268D" w:rsidR="00B12BD5" w:rsidRDefault="00B12BD5" w:rsidP="005C4462">
            <w:pPr>
              <w:rPr>
                <w:rFonts w:cstheme="minorHAnsi"/>
                <w:sz w:val="24"/>
                <w:szCs w:val="24"/>
              </w:rPr>
            </w:pPr>
            <w:r w:rsidRPr="00B12BD5">
              <w:rPr>
                <w:rFonts w:cstheme="minorHAnsi"/>
                <w:sz w:val="24"/>
                <w:szCs w:val="24"/>
              </w:rPr>
              <w:t xml:space="preserve">David presented to the Exec </w:t>
            </w:r>
            <w:r w:rsidR="00CF3224">
              <w:rPr>
                <w:rFonts w:cstheme="minorHAnsi"/>
                <w:sz w:val="24"/>
                <w:szCs w:val="24"/>
              </w:rPr>
              <w:t xml:space="preserve">a </w:t>
            </w:r>
            <w:r w:rsidR="00DA6FAB">
              <w:rPr>
                <w:rFonts w:cstheme="minorHAnsi"/>
                <w:sz w:val="24"/>
                <w:szCs w:val="24"/>
              </w:rPr>
              <w:t>PowerPoint</w:t>
            </w:r>
            <w:r w:rsidR="00CF3224">
              <w:rPr>
                <w:rFonts w:cstheme="minorHAnsi"/>
                <w:sz w:val="24"/>
                <w:szCs w:val="24"/>
              </w:rPr>
              <w:t xml:space="preserve"> </w:t>
            </w:r>
            <w:r w:rsidR="005F2A7B">
              <w:rPr>
                <w:rFonts w:cstheme="minorHAnsi"/>
                <w:sz w:val="24"/>
                <w:szCs w:val="24"/>
              </w:rPr>
              <w:t xml:space="preserve">on Safer Drug Consumption Facilities and Drug Checking Services. </w:t>
            </w:r>
            <w:r w:rsidR="00CF784E">
              <w:rPr>
                <w:rFonts w:cstheme="minorHAnsi"/>
                <w:sz w:val="24"/>
                <w:szCs w:val="24"/>
              </w:rPr>
              <w:t>The paper has been circulate</w:t>
            </w:r>
            <w:r w:rsidR="001E47AB">
              <w:rPr>
                <w:rFonts w:cstheme="minorHAnsi"/>
                <w:sz w:val="24"/>
                <w:szCs w:val="24"/>
              </w:rPr>
              <w:t>d and have had responses back.</w:t>
            </w:r>
            <w:r w:rsidR="00CF784E">
              <w:rPr>
                <w:rFonts w:cstheme="minorHAnsi"/>
                <w:sz w:val="24"/>
                <w:szCs w:val="24"/>
              </w:rPr>
              <w:t xml:space="preserve"> </w:t>
            </w:r>
            <w:r w:rsidR="001E47AB">
              <w:rPr>
                <w:rFonts w:cstheme="minorHAnsi"/>
                <w:sz w:val="24"/>
                <w:szCs w:val="24"/>
              </w:rPr>
              <w:t xml:space="preserve">The </w:t>
            </w:r>
            <w:r w:rsidR="005F2A7B">
              <w:rPr>
                <w:rFonts w:cstheme="minorHAnsi"/>
                <w:sz w:val="24"/>
                <w:szCs w:val="24"/>
              </w:rPr>
              <w:t>researchers estimat</w:t>
            </w:r>
            <w:r w:rsidR="00B33CEC">
              <w:rPr>
                <w:rFonts w:cstheme="minorHAnsi"/>
                <w:sz w:val="24"/>
                <w:szCs w:val="24"/>
              </w:rPr>
              <w:t>ed it would cost £1m to run</w:t>
            </w:r>
            <w:r w:rsidR="004428FC">
              <w:rPr>
                <w:rFonts w:cstheme="minorHAnsi"/>
                <w:sz w:val="24"/>
                <w:szCs w:val="24"/>
              </w:rPr>
              <w:t xml:space="preserve"> over two locations.</w:t>
            </w:r>
          </w:p>
          <w:p w14:paraId="0F547374" w14:textId="77777777" w:rsidR="00B978E2" w:rsidRDefault="00B978E2" w:rsidP="005C4462">
            <w:pPr>
              <w:rPr>
                <w:rFonts w:cstheme="minorHAnsi"/>
                <w:sz w:val="24"/>
                <w:szCs w:val="24"/>
              </w:rPr>
            </w:pPr>
          </w:p>
          <w:p w14:paraId="1AC19272" w14:textId="5E35071F" w:rsidR="00B978E2" w:rsidRPr="00152E7B" w:rsidRDefault="00291881" w:rsidP="005C4462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52E7B">
              <w:rPr>
                <w:rFonts w:cstheme="minorHAnsi"/>
                <w:b/>
                <w:bCs/>
                <w:sz w:val="24"/>
                <w:szCs w:val="24"/>
              </w:rPr>
              <w:t>Ne</w:t>
            </w:r>
            <w:r w:rsidR="000101DC" w:rsidRPr="00152E7B">
              <w:rPr>
                <w:rFonts w:cstheme="minorHAnsi"/>
                <w:b/>
                <w:bCs/>
                <w:sz w:val="24"/>
                <w:szCs w:val="24"/>
              </w:rPr>
              <w:t>x</w:t>
            </w:r>
            <w:r w:rsidRPr="00152E7B">
              <w:rPr>
                <w:rFonts w:cstheme="minorHAnsi"/>
                <w:b/>
                <w:bCs/>
                <w:sz w:val="24"/>
                <w:szCs w:val="24"/>
              </w:rPr>
              <w:t>t Steps:</w:t>
            </w:r>
          </w:p>
          <w:p w14:paraId="63A56FFD" w14:textId="0A6CAD86" w:rsidR="000101DC" w:rsidRDefault="000101DC" w:rsidP="000101DC">
            <w:pPr>
              <w:pStyle w:val="ListParagraph"/>
              <w:numPr>
                <w:ilvl w:val="0"/>
                <w:numId w:val="34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Councils are requesting the report is published by the 9</w:t>
            </w:r>
            <w:r w:rsidRPr="000101DC">
              <w:rPr>
                <w:rFonts w:cstheme="minorHAnsi"/>
                <w:sz w:val="24"/>
                <w:szCs w:val="24"/>
                <w:vertAlign w:val="superscript"/>
              </w:rPr>
              <w:t>th</w:t>
            </w:r>
            <w:r>
              <w:rPr>
                <w:rFonts w:cstheme="minorHAnsi"/>
                <w:sz w:val="24"/>
                <w:szCs w:val="24"/>
              </w:rPr>
              <w:t xml:space="preserve"> February.</w:t>
            </w:r>
          </w:p>
          <w:p w14:paraId="0C5871BC" w14:textId="1F3878CA" w:rsidR="00F44A9C" w:rsidRDefault="00F44A9C" w:rsidP="000101DC">
            <w:pPr>
              <w:pStyle w:val="ListParagraph"/>
              <w:numPr>
                <w:ilvl w:val="0"/>
                <w:numId w:val="34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DCS: to join a national group </w:t>
            </w:r>
            <w:r w:rsidR="00464976">
              <w:rPr>
                <w:rFonts w:cstheme="minorHAnsi"/>
                <w:sz w:val="24"/>
                <w:szCs w:val="24"/>
              </w:rPr>
              <w:t xml:space="preserve">which is </w:t>
            </w:r>
            <w:r>
              <w:rPr>
                <w:rFonts w:cstheme="minorHAnsi"/>
                <w:sz w:val="24"/>
                <w:szCs w:val="24"/>
              </w:rPr>
              <w:t xml:space="preserve">developing similar programmes and come back with recommendations </w:t>
            </w:r>
            <w:r w:rsidR="00464976">
              <w:rPr>
                <w:rFonts w:cstheme="minorHAnsi"/>
                <w:sz w:val="24"/>
                <w:szCs w:val="24"/>
              </w:rPr>
              <w:t>in 3 month or so with an outline of implementation.</w:t>
            </w:r>
          </w:p>
          <w:p w14:paraId="7958F633" w14:textId="69DE535A" w:rsidR="00D76528" w:rsidRDefault="00D76528" w:rsidP="000101DC">
            <w:pPr>
              <w:pStyle w:val="ListParagraph"/>
              <w:numPr>
                <w:ilvl w:val="0"/>
                <w:numId w:val="34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SDCF: Report has recommendations</w:t>
            </w:r>
            <w:r w:rsidR="00B95299">
              <w:rPr>
                <w:rFonts w:cstheme="minorHAnsi"/>
                <w:sz w:val="24"/>
                <w:szCs w:val="24"/>
              </w:rPr>
              <w:t xml:space="preserve"> after circulation</w:t>
            </w:r>
            <w:r w:rsidR="00B70F28">
              <w:rPr>
                <w:rFonts w:cstheme="minorHAnsi"/>
                <w:sz w:val="24"/>
                <w:szCs w:val="24"/>
              </w:rPr>
              <w:t>, the next step is to ask the Lord Advocate to approve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="00C34CA0">
              <w:rPr>
                <w:rFonts w:cstheme="minorHAnsi"/>
                <w:sz w:val="24"/>
                <w:szCs w:val="24"/>
              </w:rPr>
              <w:t xml:space="preserve">and pass the </w:t>
            </w:r>
            <w:r w:rsidR="00B95299">
              <w:rPr>
                <w:rFonts w:cstheme="minorHAnsi"/>
                <w:sz w:val="24"/>
                <w:szCs w:val="24"/>
              </w:rPr>
              <w:t>service specification</w:t>
            </w:r>
            <w:r w:rsidR="00C34CA0">
              <w:rPr>
                <w:rFonts w:cstheme="minorHAnsi"/>
                <w:sz w:val="24"/>
                <w:szCs w:val="24"/>
              </w:rPr>
              <w:t xml:space="preserve"> on whether the drug consumption </w:t>
            </w:r>
            <w:r w:rsidR="00A72335">
              <w:rPr>
                <w:rFonts w:cstheme="minorHAnsi"/>
                <w:sz w:val="24"/>
                <w:szCs w:val="24"/>
              </w:rPr>
              <w:t>feasibility can be permitted.</w:t>
            </w:r>
          </w:p>
          <w:p w14:paraId="254C20A8" w14:textId="77777777" w:rsidR="004428FC" w:rsidRDefault="004428FC" w:rsidP="004428FC">
            <w:pPr>
              <w:rPr>
                <w:rFonts w:cstheme="minorHAnsi"/>
                <w:sz w:val="24"/>
                <w:szCs w:val="24"/>
              </w:rPr>
            </w:pPr>
          </w:p>
          <w:p w14:paraId="2903FFE8" w14:textId="76362470" w:rsidR="004428FC" w:rsidRPr="004428FC" w:rsidRDefault="002217A0" w:rsidP="004428FC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Way forward/</w:t>
            </w:r>
            <w:r w:rsidR="004428FC" w:rsidRPr="004428FC">
              <w:rPr>
                <w:rFonts w:cstheme="minorHAnsi"/>
                <w:b/>
                <w:bCs/>
                <w:sz w:val="24"/>
                <w:szCs w:val="24"/>
              </w:rPr>
              <w:t>Actions:</w:t>
            </w:r>
          </w:p>
          <w:p w14:paraId="2C7FE6E6" w14:textId="5B07A16D" w:rsidR="00592ADB" w:rsidRPr="00D36AE1" w:rsidRDefault="00BB3933" w:rsidP="00D36AE1">
            <w:pPr>
              <w:pStyle w:val="ListParagraph"/>
              <w:numPr>
                <w:ilvl w:val="0"/>
                <w:numId w:val="31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Question SG on their commitment to help fund </w:t>
            </w:r>
            <w:r w:rsidR="00065A5D">
              <w:rPr>
                <w:rFonts w:cstheme="minorHAnsi"/>
                <w:sz w:val="24"/>
                <w:szCs w:val="24"/>
              </w:rPr>
              <w:t xml:space="preserve">some of the development and to find out their </w:t>
            </w:r>
            <w:r w:rsidR="004F3E2F">
              <w:rPr>
                <w:rFonts w:cstheme="minorHAnsi"/>
                <w:sz w:val="24"/>
                <w:szCs w:val="24"/>
              </w:rPr>
              <w:t xml:space="preserve">willingness. -  </w:t>
            </w:r>
            <w:r w:rsidR="00B938BD">
              <w:rPr>
                <w:rFonts w:cstheme="minorHAnsi"/>
                <w:sz w:val="24"/>
                <w:szCs w:val="24"/>
              </w:rPr>
              <w:t xml:space="preserve">Pat </w:t>
            </w:r>
            <w:r w:rsidR="003D3ADA">
              <w:rPr>
                <w:rFonts w:cstheme="minorHAnsi"/>
                <w:sz w:val="24"/>
                <w:szCs w:val="24"/>
              </w:rPr>
              <w:t xml:space="preserve">to </w:t>
            </w:r>
            <w:r w:rsidR="00B938BD">
              <w:rPr>
                <w:rFonts w:cstheme="minorHAnsi"/>
                <w:sz w:val="24"/>
                <w:szCs w:val="24"/>
              </w:rPr>
              <w:t>m</w:t>
            </w:r>
            <w:r w:rsidR="004F3E2F">
              <w:rPr>
                <w:rFonts w:cstheme="minorHAnsi"/>
                <w:sz w:val="24"/>
                <w:szCs w:val="24"/>
              </w:rPr>
              <w:t xml:space="preserve">eet with the Minister and </w:t>
            </w:r>
            <w:r w:rsidR="00B938BD">
              <w:rPr>
                <w:rFonts w:cstheme="minorHAnsi"/>
                <w:sz w:val="24"/>
                <w:szCs w:val="24"/>
              </w:rPr>
              <w:t xml:space="preserve">some </w:t>
            </w:r>
            <w:r w:rsidR="004F3E2F">
              <w:rPr>
                <w:rFonts w:cstheme="minorHAnsi"/>
                <w:sz w:val="24"/>
                <w:szCs w:val="24"/>
              </w:rPr>
              <w:t>councillors to discuss</w:t>
            </w:r>
            <w:r w:rsidR="00B938BD">
              <w:rPr>
                <w:rFonts w:cstheme="minorHAnsi"/>
                <w:sz w:val="24"/>
                <w:szCs w:val="24"/>
              </w:rPr>
              <w:t xml:space="preserve"> expectations</w:t>
            </w:r>
          </w:p>
          <w:p w14:paraId="049C56A9" w14:textId="6B689923" w:rsidR="00873CDD" w:rsidRDefault="00873CDD" w:rsidP="005662F8">
            <w:pPr>
              <w:pStyle w:val="ListParagraph"/>
              <w:numPr>
                <w:ilvl w:val="0"/>
                <w:numId w:val="32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David to write </w:t>
            </w:r>
            <w:r w:rsidR="009423D7">
              <w:rPr>
                <w:rFonts w:cstheme="minorHAnsi"/>
                <w:sz w:val="24"/>
                <w:szCs w:val="24"/>
              </w:rPr>
              <w:t xml:space="preserve">draft </w:t>
            </w:r>
            <w:r>
              <w:rPr>
                <w:rFonts w:cstheme="minorHAnsi"/>
                <w:sz w:val="24"/>
                <w:szCs w:val="24"/>
              </w:rPr>
              <w:t xml:space="preserve">cover letter summarising </w:t>
            </w:r>
            <w:r w:rsidR="00E6062A">
              <w:rPr>
                <w:rFonts w:cstheme="minorHAnsi"/>
                <w:sz w:val="24"/>
                <w:szCs w:val="24"/>
              </w:rPr>
              <w:t>proposal.</w:t>
            </w:r>
          </w:p>
          <w:p w14:paraId="41DE21B5" w14:textId="31CE7CD9" w:rsidR="00F21D51" w:rsidRPr="00F21D51" w:rsidRDefault="00C14ACF" w:rsidP="00F21D51">
            <w:pPr>
              <w:pStyle w:val="ListParagraph"/>
              <w:numPr>
                <w:ilvl w:val="0"/>
                <w:numId w:val="32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David and Avril will write an action plan for what happens next after </w:t>
            </w:r>
            <w:r w:rsidR="00D36AE1">
              <w:rPr>
                <w:rFonts w:cstheme="minorHAnsi"/>
                <w:sz w:val="24"/>
                <w:szCs w:val="24"/>
              </w:rPr>
              <w:t>speaking to the SG.</w:t>
            </w:r>
          </w:p>
          <w:p w14:paraId="0EC4CFCA" w14:textId="152DF9DD" w:rsidR="00C352E6" w:rsidRPr="00F21D51" w:rsidRDefault="00D36AE1" w:rsidP="00F21D51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lastRenderedPageBreak/>
              <w:t>The group agreed with the proposal going ahead after a discussion is had with the Scottish Government.</w:t>
            </w:r>
            <w:r w:rsidR="00C63DC7">
              <w:rPr>
                <w:rFonts w:cstheme="minorHAnsi"/>
                <w:sz w:val="24"/>
                <w:szCs w:val="24"/>
              </w:rPr>
              <w:t xml:space="preserve"> The Exec group agreed to publish the report</w:t>
            </w:r>
            <w:r w:rsidR="00797BE2">
              <w:rPr>
                <w:rFonts w:cstheme="minorHAnsi"/>
                <w:sz w:val="24"/>
                <w:szCs w:val="24"/>
              </w:rPr>
              <w:t xml:space="preserve"> which was directed by the councillors and funded by the Exec.</w:t>
            </w:r>
          </w:p>
        </w:tc>
      </w:tr>
      <w:tr w:rsidR="005C4462" w:rsidRPr="00FA244A" w14:paraId="354EBB82" w14:textId="77777777" w:rsidTr="00FA244A">
        <w:tc>
          <w:tcPr>
            <w:tcW w:w="524" w:type="dxa"/>
          </w:tcPr>
          <w:p w14:paraId="3D151240" w14:textId="45154D98" w:rsidR="005C4462" w:rsidRPr="0084001E" w:rsidRDefault="00C352E6" w:rsidP="005C4462">
            <w:pPr>
              <w:rPr>
                <w:b/>
                <w:bCs/>
                <w:sz w:val="24"/>
                <w:szCs w:val="24"/>
              </w:rPr>
            </w:pPr>
            <w:r w:rsidRPr="0084001E">
              <w:rPr>
                <w:b/>
                <w:bCs/>
                <w:sz w:val="24"/>
                <w:szCs w:val="24"/>
              </w:rPr>
              <w:lastRenderedPageBreak/>
              <w:t>7.</w:t>
            </w:r>
          </w:p>
        </w:tc>
        <w:tc>
          <w:tcPr>
            <w:tcW w:w="9824" w:type="dxa"/>
          </w:tcPr>
          <w:p w14:paraId="42130205" w14:textId="6D08F039" w:rsidR="00640FE4" w:rsidRDefault="00C352E6" w:rsidP="00C352E6">
            <w:pPr>
              <w:contextualSpacing/>
              <w:rPr>
                <w:b/>
                <w:bCs/>
                <w:sz w:val="24"/>
                <w:szCs w:val="24"/>
              </w:rPr>
            </w:pPr>
            <w:r w:rsidRPr="0084001E">
              <w:rPr>
                <w:b/>
                <w:bCs/>
                <w:sz w:val="24"/>
                <w:szCs w:val="24"/>
              </w:rPr>
              <w:t>MAT Standards (</w:t>
            </w:r>
            <w:r w:rsidR="00AA59AF" w:rsidRPr="0084001E">
              <w:rPr>
                <w:b/>
                <w:bCs/>
                <w:sz w:val="24"/>
                <w:szCs w:val="24"/>
              </w:rPr>
              <w:t>paper 5)</w:t>
            </w:r>
            <w:r w:rsidR="00B758B8">
              <w:rPr>
                <w:b/>
                <w:bCs/>
                <w:sz w:val="24"/>
                <w:szCs w:val="24"/>
              </w:rPr>
              <w:t xml:space="preserve"> </w:t>
            </w:r>
            <w:r w:rsidR="00640FE4">
              <w:rPr>
                <w:b/>
                <w:bCs/>
                <w:sz w:val="24"/>
                <w:szCs w:val="24"/>
              </w:rPr>
              <w:t>–</w:t>
            </w:r>
            <w:r w:rsidR="00B758B8">
              <w:rPr>
                <w:b/>
                <w:bCs/>
                <w:sz w:val="24"/>
                <w:szCs w:val="24"/>
              </w:rPr>
              <w:t xml:space="preserve"> </w:t>
            </w:r>
            <w:r w:rsidR="00640FE4">
              <w:rPr>
                <w:b/>
                <w:bCs/>
                <w:sz w:val="24"/>
                <w:szCs w:val="24"/>
              </w:rPr>
              <w:t>AD</w:t>
            </w:r>
          </w:p>
          <w:p w14:paraId="7A79AF35" w14:textId="1ED6D0A0" w:rsidR="00640FE4" w:rsidRDefault="002978DF" w:rsidP="00C352E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Anna gave an overview of the MAT standards and what position </w:t>
            </w:r>
            <w:r w:rsidR="007F226F">
              <w:rPr>
                <w:sz w:val="24"/>
                <w:szCs w:val="24"/>
              </w:rPr>
              <w:t>they are at</w:t>
            </w:r>
            <w:r w:rsidR="00F21161">
              <w:rPr>
                <w:sz w:val="24"/>
                <w:szCs w:val="24"/>
              </w:rPr>
              <w:t xml:space="preserve"> as they are e</w:t>
            </w:r>
            <w:r w:rsidR="00640FE4" w:rsidRPr="000E4D5E">
              <w:rPr>
                <w:sz w:val="24"/>
                <w:szCs w:val="24"/>
              </w:rPr>
              <w:t xml:space="preserve">xpected to </w:t>
            </w:r>
            <w:r w:rsidR="000E4D5E">
              <w:rPr>
                <w:sz w:val="24"/>
                <w:szCs w:val="24"/>
              </w:rPr>
              <w:t xml:space="preserve">report back to Public Health Scotland </w:t>
            </w:r>
            <w:r w:rsidR="00F21161">
              <w:rPr>
                <w:sz w:val="24"/>
                <w:szCs w:val="24"/>
              </w:rPr>
              <w:t xml:space="preserve">in </w:t>
            </w:r>
            <w:r w:rsidR="00232F5A">
              <w:rPr>
                <w:sz w:val="24"/>
                <w:szCs w:val="24"/>
              </w:rPr>
              <w:t>March</w:t>
            </w:r>
            <w:r w:rsidR="00F21161">
              <w:rPr>
                <w:sz w:val="24"/>
                <w:szCs w:val="24"/>
              </w:rPr>
              <w:t>. Edinburgh MAT 1-5</w:t>
            </w:r>
            <w:r w:rsidR="009D6483">
              <w:rPr>
                <w:sz w:val="24"/>
                <w:szCs w:val="24"/>
              </w:rPr>
              <w:t xml:space="preserve"> is in a positive position and is compliant, however it is only one month worth of data</w:t>
            </w:r>
            <w:r w:rsidR="00232F5A">
              <w:rPr>
                <w:sz w:val="24"/>
                <w:szCs w:val="24"/>
              </w:rPr>
              <w:t xml:space="preserve">. </w:t>
            </w:r>
          </w:p>
          <w:p w14:paraId="3A17C6D3" w14:textId="77777777" w:rsidR="000E4D5E" w:rsidRDefault="000E4D5E" w:rsidP="00C352E6">
            <w:pPr>
              <w:contextualSpacing/>
              <w:rPr>
                <w:sz w:val="24"/>
                <w:szCs w:val="24"/>
              </w:rPr>
            </w:pPr>
          </w:p>
          <w:p w14:paraId="758E5CDC" w14:textId="76548F7E" w:rsidR="000E4D5E" w:rsidRPr="009274B4" w:rsidRDefault="00EF2212" w:rsidP="00C352E6">
            <w:pPr>
              <w:contextualSpacing/>
              <w:rPr>
                <w:b/>
                <w:bCs/>
                <w:sz w:val="24"/>
                <w:szCs w:val="24"/>
              </w:rPr>
            </w:pPr>
            <w:r w:rsidRPr="009274B4">
              <w:rPr>
                <w:b/>
                <w:bCs/>
                <w:sz w:val="24"/>
                <w:szCs w:val="24"/>
              </w:rPr>
              <w:t>Key points:</w:t>
            </w:r>
          </w:p>
          <w:p w14:paraId="501A9617" w14:textId="7485560A" w:rsidR="00E157AD" w:rsidRPr="002D011A" w:rsidRDefault="00C360BB" w:rsidP="002D011A">
            <w:pPr>
              <w:pStyle w:val="ListParagraph"/>
              <w:numPr>
                <w:ilvl w:val="0"/>
                <w:numId w:val="35"/>
              </w:numPr>
              <w:contextualSpacing/>
              <w:rPr>
                <w:sz w:val="24"/>
                <w:szCs w:val="24"/>
              </w:rPr>
            </w:pPr>
            <w:r w:rsidRPr="002D011A">
              <w:rPr>
                <w:sz w:val="24"/>
                <w:szCs w:val="24"/>
              </w:rPr>
              <w:t xml:space="preserve">Positive reports in </w:t>
            </w:r>
            <w:r w:rsidR="00C66DBD">
              <w:rPr>
                <w:sz w:val="24"/>
                <w:szCs w:val="24"/>
              </w:rPr>
              <w:t xml:space="preserve">MAT </w:t>
            </w:r>
            <w:r w:rsidRPr="002D011A">
              <w:rPr>
                <w:sz w:val="24"/>
                <w:szCs w:val="24"/>
              </w:rPr>
              <w:t>standards 6 &amp; 10</w:t>
            </w:r>
          </w:p>
          <w:p w14:paraId="3D2C3461" w14:textId="5439470D" w:rsidR="002D011A" w:rsidRDefault="00E157AD" w:rsidP="00C352E6">
            <w:pPr>
              <w:pStyle w:val="ListParagraph"/>
              <w:numPr>
                <w:ilvl w:val="0"/>
                <w:numId w:val="35"/>
              </w:numPr>
              <w:contextualSpacing/>
              <w:rPr>
                <w:sz w:val="24"/>
                <w:szCs w:val="24"/>
              </w:rPr>
            </w:pPr>
            <w:r w:rsidRPr="002D011A">
              <w:rPr>
                <w:sz w:val="24"/>
                <w:szCs w:val="24"/>
              </w:rPr>
              <w:t xml:space="preserve">Processes </w:t>
            </w:r>
            <w:r w:rsidR="00793905">
              <w:rPr>
                <w:sz w:val="24"/>
                <w:szCs w:val="24"/>
              </w:rPr>
              <w:t xml:space="preserve">to be put </w:t>
            </w:r>
            <w:r w:rsidRPr="002D011A">
              <w:rPr>
                <w:sz w:val="24"/>
                <w:szCs w:val="24"/>
              </w:rPr>
              <w:t>in place to capture the data for the reports</w:t>
            </w:r>
            <w:r w:rsidR="00793905">
              <w:rPr>
                <w:sz w:val="24"/>
                <w:szCs w:val="24"/>
              </w:rPr>
              <w:t xml:space="preserve"> with clear protocols written down</w:t>
            </w:r>
            <w:r w:rsidR="00EF2212" w:rsidRPr="002D011A">
              <w:rPr>
                <w:sz w:val="24"/>
                <w:szCs w:val="24"/>
              </w:rPr>
              <w:t xml:space="preserve">. </w:t>
            </w:r>
          </w:p>
          <w:p w14:paraId="5EBA924D" w14:textId="62A96884" w:rsidR="002D011A" w:rsidRDefault="002844C7" w:rsidP="00C352E6">
            <w:pPr>
              <w:pStyle w:val="ListParagraph"/>
              <w:numPr>
                <w:ilvl w:val="0"/>
                <w:numId w:val="35"/>
              </w:numPr>
              <w:contextualSpacing/>
              <w:rPr>
                <w:sz w:val="24"/>
                <w:szCs w:val="24"/>
              </w:rPr>
            </w:pPr>
            <w:r w:rsidRPr="002D011A">
              <w:rPr>
                <w:sz w:val="24"/>
                <w:szCs w:val="24"/>
              </w:rPr>
              <w:t>Good progress is being made</w:t>
            </w:r>
            <w:r w:rsidR="003E09B9">
              <w:rPr>
                <w:sz w:val="24"/>
                <w:szCs w:val="24"/>
              </w:rPr>
              <w:t xml:space="preserve"> &amp; headed in the right </w:t>
            </w:r>
            <w:r w:rsidR="00F53DE3">
              <w:rPr>
                <w:sz w:val="24"/>
                <w:szCs w:val="24"/>
              </w:rPr>
              <w:t>direction.</w:t>
            </w:r>
            <w:r w:rsidR="00425760" w:rsidRPr="002D011A">
              <w:rPr>
                <w:sz w:val="24"/>
                <w:szCs w:val="24"/>
              </w:rPr>
              <w:t xml:space="preserve"> </w:t>
            </w:r>
          </w:p>
          <w:p w14:paraId="5C9AB9DB" w14:textId="5F5C0452" w:rsidR="00AA59AF" w:rsidRPr="002D011A" w:rsidRDefault="008B7563" w:rsidP="00C352E6">
            <w:pPr>
              <w:pStyle w:val="ListParagraph"/>
              <w:numPr>
                <w:ilvl w:val="0"/>
                <w:numId w:val="35"/>
              </w:numPr>
              <w:contextualSpacing/>
              <w:rPr>
                <w:sz w:val="24"/>
                <w:szCs w:val="24"/>
              </w:rPr>
            </w:pPr>
            <w:r w:rsidRPr="002D011A">
              <w:rPr>
                <w:sz w:val="24"/>
                <w:szCs w:val="24"/>
              </w:rPr>
              <w:t xml:space="preserve">Access clinic </w:t>
            </w:r>
            <w:r w:rsidR="00F53DE3" w:rsidRPr="002D011A">
              <w:rPr>
                <w:sz w:val="24"/>
                <w:szCs w:val="24"/>
              </w:rPr>
              <w:t>patients’</w:t>
            </w:r>
            <w:r w:rsidRPr="002D011A">
              <w:rPr>
                <w:sz w:val="24"/>
                <w:szCs w:val="24"/>
              </w:rPr>
              <w:t xml:space="preserve"> </w:t>
            </w:r>
            <w:r w:rsidR="001E761B">
              <w:rPr>
                <w:sz w:val="24"/>
                <w:szCs w:val="24"/>
              </w:rPr>
              <w:t xml:space="preserve">data </w:t>
            </w:r>
            <w:r w:rsidR="002811B5">
              <w:rPr>
                <w:sz w:val="24"/>
                <w:szCs w:val="24"/>
              </w:rPr>
              <w:t>during Pat’s visit to the centre.</w:t>
            </w:r>
          </w:p>
          <w:p w14:paraId="6C69E3A2" w14:textId="5891B805" w:rsidR="008B7563" w:rsidRPr="008B7563" w:rsidRDefault="008B7563" w:rsidP="00C352E6">
            <w:pPr>
              <w:contextualSpacing/>
              <w:rPr>
                <w:sz w:val="24"/>
                <w:szCs w:val="24"/>
              </w:rPr>
            </w:pPr>
          </w:p>
        </w:tc>
      </w:tr>
      <w:tr w:rsidR="005C4462" w:rsidRPr="00FA244A" w14:paraId="12DDEC63" w14:textId="77777777" w:rsidTr="00FA244A">
        <w:tc>
          <w:tcPr>
            <w:tcW w:w="524" w:type="dxa"/>
          </w:tcPr>
          <w:p w14:paraId="267509AF" w14:textId="19DA7F2A" w:rsidR="005C4462" w:rsidRPr="0084001E" w:rsidRDefault="00C352E6" w:rsidP="005C4462">
            <w:pPr>
              <w:rPr>
                <w:b/>
                <w:bCs/>
                <w:sz w:val="24"/>
                <w:szCs w:val="24"/>
              </w:rPr>
            </w:pPr>
            <w:r w:rsidRPr="0084001E">
              <w:rPr>
                <w:b/>
                <w:bCs/>
                <w:sz w:val="24"/>
                <w:szCs w:val="24"/>
              </w:rPr>
              <w:t>8.</w:t>
            </w:r>
          </w:p>
        </w:tc>
        <w:tc>
          <w:tcPr>
            <w:tcW w:w="9824" w:type="dxa"/>
          </w:tcPr>
          <w:p w14:paraId="1705D388" w14:textId="76DCFFF4" w:rsidR="006711D3" w:rsidRDefault="00896FE6" w:rsidP="005C4462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84001E">
              <w:rPr>
                <w:rFonts w:cstheme="minorHAnsi"/>
                <w:b/>
                <w:bCs/>
                <w:sz w:val="24"/>
                <w:szCs w:val="24"/>
              </w:rPr>
              <w:t>Edinburgh Alcohol and Drugs Strategy Development update</w:t>
            </w:r>
            <w:r w:rsidR="00062B4A">
              <w:rPr>
                <w:rFonts w:cstheme="minorHAnsi"/>
                <w:b/>
                <w:bCs/>
                <w:sz w:val="24"/>
                <w:szCs w:val="24"/>
              </w:rPr>
              <w:t xml:space="preserve"> – DW &amp;</w:t>
            </w:r>
            <w:r w:rsidR="00B76E99">
              <w:rPr>
                <w:rFonts w:cstheme="minorHAnsi"/>
                <w:b/>
                <w:bCs/>
                <w:sz w:val="24"/>
                <w:szCs w:val="24"/>
              </w:rPr>
              <w:t xml:space="preserve"> LI-F</w:t>
            </w:r>
          </w:p>
          <w:p w14:paraId="18E8D1AA" w14:textId="77777777" w:rsidR="0005573C" w:rsidRDefault="005302B8" w:rsidP="005C4462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David presented to the group </w:t>
            </w:r>
            <w:r w:rsidR="00F735BB">
              <w:rPr>
                <w:rFonts w:cstheme="minorHAnsi"/>
                <w:sz w:val="24"/>
                <w:szCs w:val="24"/>
              </w:rPr>
              <w:t xml:space="preserve">a </w:t>
            </w:r>
            <w:r w:rsidR="00F53DE3">
              <w:rPr>
                <w:rFonts w:cstheme="minorHAnsi"/>
                <w:sz w:val="24"/>
                <w:szCs w:val="24"/>
              </w:rPr>
              <w:t>PowerPoint</w:t>
            </w:r>
            <w:r w:rsidR="00F735BB">
              <w:rPr>
                <w:rFonts w:cstheme="minorHAnsi"/>
                <w:sz w:val="24"/>
                <w:szCs w:val="24"/>
              </w:rPr>
              <w:t xml:space="preserve"> presentation </w:t>
            </w:r>
            <w:r>
              <w:rPr>
                <w:rFonts w:cstheme="minorHAnsi"/>
                <w:sz w:val="24"/>
                <w:szCs w:val="24"/>
              </w:rPr>
              <w:t xml:space="preserve">on </w:t>
            </w:r>
            <w:r w:rsidR="00514587">
              <w:rPr>
                <w:rFonts w:cstheme="minorHAnsi"/>
                <w:sz w:val="24"/>
                <w:szCs w:val="24"/>
              </w:rPr>
              <w:t xml:space="preserve">the EADP Strategy Development update. </w:t>
            </w:r>
            <w:r w:rsidR="00841D88">
              <w:rPr>
                <w:rFonts w:cstheme="minorHAnsi"/>
                <w:sz w:val="24"/>
                <w:szCs w:val="24"/>
              </w:rPr>
              <w:t xml:space="preserve">The next </w:t>
            </w:r>
            <w:r w:rsidR="00D62CF7">
              <w:rPr>
                <w:rFonts w:cstheme="minorHAnsi"/>
                <w:sz w:val="24"/>
                <w:szCs w:val="24"/>
              </w:rPr>
              <w:t>step</w:t>
            </w:r>
            <w:r w:rsidR="00841D88">
              <w:rPr>
                <w:rFonts w:cstheme="minorHAnsi"/>
                <w:sz w:val="24"/>
                <w:szCs w:val="24"/>
              </w:rPr>
              <w:t xml:space="preserve"> for development is to be completed by April.</w:t>
            </w:r>
            <w:r w:rsidR="006E7CCF">
              <w:rPr>
                <w:rFonts w:cstheme="minorHAnsi"/>
                <w:sz w:val="24"/>
                <w:szCs w:val="24"/>
              </w:rPr>
              <w:t xml:space="preserve"> 6 cross-cutting themes are being split into </w:t>
            </w:r>
            <w:r w:rsidR="00D62CF7">
              <w:rPr>
                <w:rFonts w:cstheme="minorHAnsi"/>
                <w:sz w:val="24"/>
                <w:szCs w:val="24"/>
              </w:rPr>
              <w:t>different consultations/open meetings</w:t>
            </w:r>
            <w:r w:rsidR="00084D91">
              <w:rPr>
                <w:rFonts w:cstheme="minorHAnsi"/>
                <w:sz w:val="24"/>
                <w:szCs w:val="24"/>
              </w:rPr>
              <w:t xml:space="preserve"> with an event to put everything together. The group were asked if the</w:t>
            </w:r>
            <w:r w:rsidR="004A0C47">
              <w:rPr>
                <w:rFonts w:cstheme="minorHAnsi"/>
                <w:sz w:val="24"/>
                <w:szCs w:val="24"/>
              </w:rPr>
              <w:t xml:space="preserve"> themes could be updated/improved. </w:t>
            </w:r>
          </w:p>
          <w:p w14:paraId="5270E1C3" w14:textId="51A3EDDB" w:rsidR="00456636" w:rsidRPr="006711D3" w:rsidRDefault="00456636" w:rsidP="005C4462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David </w:t>
            </w:r>
            <w:r w:rsidR="004A0C47">
              <w:rPr>
                <w:rFonts w:cstheme="minorHAnsi"/>
                <w:sz w:val="24"/>
                <w:szCs w:val="24"/>
              </w:rPr>
              <w:t xml:space="preserve">also </w:t>
            </w:r>
            <w:r>
              <w:rPr>
                <w:rFonts w:cstheme="minorHAnsi"/>
                <w:sz w:val="24"/>
                <w:szCs w:val="24"/>
              </w:rPr>
              <w:t xml:space="preserve">asked people </w:t>
            </w:r>
            <w:r w:rsidR="003B4661">
              <w:rPr>
                <w:rFonts w:cstheme="minorHAnsi"/>
                <w:sz w:val="24"/>
                <w:szCs w:val="24"/>
              </w:rPr>
              <w:t>to come along to</w:t>
            </w:r>
            <w:r>
              <w:rPr>
                <w:rFonts w:cstheme="minorHAnsi"/>
                <w:sz w:val="24"/>
                <w:szCs w:val="24"/>
              </w:rPr>
              <w:t xml:space="preserve"> the EADP Event on </w:t>
            </w:r>
            <w:r w:rsidR="00CC3340">
              <w:rPr>
                <w:rFonts w:cstheme="minorHAnsi"/>
                <w:sz w:val="24"/>
                <w:szCs w:val="24"/>
              </w:rPr>
              <w:t>Thursday 21</w:t>
            </w:r>
            <w:r w:rsidR="00CC3340" w:rsidRPr="00CC3340">
              <w:rPr>
                <w:rFonts w:cstheme="minorHAnsi"/>
                <w:sz w:val="24"/>
                <w:szCs w:val="24"/>
                <w:vertAlign w:val="superscript"/>
              </w:rPr>
              <w:t>st</w:t>
            </w:r>
            <w:r w:rsidR="00CC3340">
              <w:rPr>
                <w:rFonts w:cstheme="minorHAnsi"/>
                <w:sz w:val="24"/>
                <w:szCs w:val="24"/>
              </w:rPr>
              <w:t xml:space="preserve"> March if possible.</w:t>
            </w:r>
          </w:p>
          <w:p w14:paraId="271EB1B8" w14:textId="77777777" w:rsidR="00B76E99" w:rsidRDefault="00B76E99" w:rsidP="005C4462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2B4AA0D2" w14:textId="5877A95C" w:rsidR="00C36935" w:rsidRDefault="00C36935" w:rsidP="005C4462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Actions:</w:t>
            </w:r>
          </w:p>
          <w:p w14:paraId="730145C1" w14:textId="420B622F" w:rsidR="005C4462" w:rsidRPr="0005573C" w:rsidRDefault="004D1173" w:rsidP="0005573C">
            <w:pPr>
              <w:pStyle w:val="ListParagraph"/>
              <w:numPr>
                <w:ilvl w:val="0"/>
                <w:numId w:val="36"/>
              </w:numPr>
              <w:rPr>
                <w:sz w:val="24"/>
                <w:szCs w:val="24"/>
              </w:rPr>
            </w:pPr>
            <w:r w:rsidRPr="0005573C">
              <w:rPr>
                <w:sz w:val="24"/>
                <w:szCs w:val="24"/>
              </w:rPr>
              <w:t xml:space="preserve">Contributions </w:t>
            </w:r>
            <w:r w:rsidR="0041686A" w:rsidRPr="0005573C">
              <w:rPr>
                <w:sz w:val="24"/>
                <w:szCs w:val="24"/>
              </w:rPr>
              <w:t xml:space="preserve">from the group are welcomed on where else the EADP can </w:t>
            </w:r>
            <w:r w:rsidR="0005573C" w:rsidRPr="0005573C">
              <w:rPr>
                <w:sz w:val="24"/>
                <w:szCs w:val="24"/>
              </w:rPr>
              <w:t>engage with stakeholders</w:t>
            </w:r>
          </w:p>
        </w:tc>
      </w:tr>
      <w:tr w:rsidR="005C4462" w:rsidRPr="00FA244A" w14:paraId="47AA9C16" w14:textId="77777777" w:rsidTr="00FA244A">
        <w:tc>
          <w:tcPr>
            <w:tcW w:w="524" w:type="dxa"/>
          </w:tcPr>
          <w:p w14:paraId="00F55AAF" w14:textId="13EA40AF" w:rsidR="005C4462" w:rsidRPr="0084001E" w:rsidRDefault="005C4462" w:rsidP="005C4462">
            <w:pP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9824" w:type="dxa"/>
          </w:tcPr>
          <w:p w14:paraId="67C29750" w14:textId="78EC4881" w:rsidR="005C4462" w:rsidRPr="0084001E" w:rsidRDefault="005C4462" w:rsidP="005C4462">
            <w:pPr>
              <w:pStyle w:val="Heading1"/>
              <w:spacing w:before="0"/>
              <w:rPr>
                <w:rFonts w:asciiTheme="minorHAnsi" w:eastAsia="Times New Roman" w:hAnsiTheme="minorHAnsi"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84001E">
              <w:rPr>
                <w:rFonts w:asciiTheme="minorHAnsi" w:eastAsia="Times New Roman" w:hAnsiTheme="minorHAnsi" w:cstheme="minorHAnsi"/>
                <w:b/>
                <w:bCs/>
                <w:color w:val="000000" w:themeColor="text1"/>
                <w:sz w:val="24"/>
                <w:szCs w:val="24"/>
              </w:rPr>
              <w:t>For awareness/discussion</w:t>
            </w:r>
          </w:p>
          <w:p w14:paraId="5FA4930F" w14:textId="77777777" w:rsidR="005C4462" w:rsidRPr="0084001E" w:rsidRDefault="005C4462" w:rsidP="005C4462">
            <w:pP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E1628D" w:rsidRPr="00FA244A" w14:paraId="35638ED2" w14:textId="0741F9A3" w:rsidTr="00181768">
        <w:trPr>
          <w:trHeight w:val="1793"/>
        </w:trPr>
        <w:tc>
          <w:tcPr>
            <w:tcW w:w="524" w:type="dxa"/>
          </w:tcPr>
          <w:p w14:paraId="59C28D42" w14:textId="1DDB6EE3" w:rsidR="00E1628D" w:rsidRPr="0084001E" w:rsidRDefault="00E1628D" w:rsidP="00E1628D">
            <w:pPr>
              <w:rPr>
                <w:b/>
                <w:bCs/>
                <w:sz w:val="24"/>
                <w:szCs w:val="24"/>
              </w:rPr>
            </w:pPr>
            <w:r w:rsidRPr="0084001E">
              <w:rPr>
                <w:b/>
                <w:bCs/>
                <w:sz w:val="24"/>
                <w:szCs w:val="24"/>
              </w:rPr>
              <w:t>9.</w:t>
            </w:r>
          </w:p>
          <w:p w14:paraId="07A2455D" w14:textId="14CC733D" w:rsidR="00E1628D" w:rsidRPr="0084001E" w:rsidRDefault="00E1628D" w:rsidP="005E4A43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9824" w:type="dxa"/>
          </w:tcPr>
          <w:p w14:paraId="605386E5" w14:textId="023B91C2" w:rsidR="00E1628D" w:rsidRDefault="00E1628D" w:rsidP="00E1628D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84001E">
              <w:rPr>
                <w:rFonts w:cstheme="minorHAnsi"/>
                <w:b/>
                <w:bCs/>
                <w:sz w:val="24"/>
                <w:szCs w:val="24"/>
              </w:rPr>
              <w:t>Drug Treatment and Testing orders (paper 6)</w:t>
            </w:r>
            <w:r w:rsidR="00CC3340">
              <w:rPr>
                <w:rFonts w:cstheme="minorHAnsi"/>
                <w:b/>
                <w:bCs/>
                <w:sz w:val="24"/>
                <w:szCs w:val="24"/>
              </w:rPr>
              <w:t xml:space="preserve"> – CF</w:t>
            </w:r>
          </w:p>
          <w:p w14:paraId="130F169B" w14:textId="0155F221" w:rsidR="0070646F" w:rsidRDefault="00CC3340" w:rsidP="005E4A43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Carey gave an update on the DTTO</w:t>
            </w:r>
            <w:r w:rsidR="00916DFF">
              <w:rPr>
                <w:rFonts w:cstheme="minorHAnsi"/>
                <w:sz w:val="24"/>
                <w:szCs w:val="24"/>
              </w:rPr>
              <w:t xml:space="preserve"> papers w</w:t>
            </w:r>
            <w:r w:rsidR="00A40DCC">
              <w:rPr>
                <w:rFonts w:cstheme="minorHAnsi"/>
                <w:sz w:val="24"/>
                <w:szCs w:val="24"/>
              </w:rPr>
              <w:t xml:space="preserve">hich she took to COG last week for the review of the service and the </w:t>
            </w:r>
            <w:r w:rsidR="000D3326">
              <w:rPr>
                <w:rFonts w:cstheme="minorHAnsi"/>
                <w:sz w:val="24"/>
                <w:szCs w:val="24"/>
              </w:rPr>
              <w:t>COG</w:t>
            </w:r>
            <w:r w:rsidR="00A40DCC">
              <w:rPr>
                <w:rFonts w:cstheme="minorHAnsi"/>
                <w:sz w:val="24"/>
                <w:szCs w:val="24"/>
              </w:rPr>
              <w:t xml:space="preserve"> supported service review</w:t>
            </w:r>
            <w:r w:rsidR="000D3326">
              <w:rPr>
                <w:rFonts w:cstheme="minorHAnsi"/>
                <w:sz w:val="24"/>
                <w:szCs w:val="24"/>
              </w:rPr>
              <w:t xml:space="preserve"> which has ambitious timelines also. </w:t>
            </w:r>
          </w:p>
          <w:p w14:paraId="774BAFE9" w14:textId="6A503108" w:rsidR="00181768" w:rsidRPr="0005573C" w:rsidRDefault="00D771CA" w:rsidP="005E4A43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DTTO service challenges: Carey</w:t>
            </w:r>
            <w:r w:rsidR="000C72B5">
              <w:rPr>
                <w:rFonts w:cstheme="minorHAnsi"/>
                <w:sz w:val="24"/>
                <w:szCs w:val="24"/>
              </w:rPr>
              <w:t xml:space="preserve"> </w:t>
            </w:r>
            <w:r w:rsidR="00A85FE8">
              <w:rPr>
                <w:rFonts w:cstheme="minorHAnsi"/>
                <w:sz w:val="24"/>
                <w:szCs w:val="24"/>
              </w:rPr>
              <w:t xml:space="preserve">asked </w:t>
            </w:r>
            <w:r w:rsidR="000C72B5">
              <w:rPr>
                <w:rFonts w:cstheme="minorHAnsi"/>
                <w:sz w:val="24"/>
                <w:szCs w:val="24"/>
              </w:rPr>
              <w:t xml:space="preserve">members of </w:t>
            </w:r>
            <w:r w:rsidR="00A85FE8">
              <w:rPr>
                <w:rFonts w:cstheme="minorHAnsi"/>
                <w:sz w:val="24"/>
                <w:szCs w:val="24"/>
              </w:rPr>
              <w:t xml:space="preserve">the group to </w:t>
            </w:r>
            <w:r w:rsidR="007B09A5">
              <w:rPr>
                <w:rFonts w:cstheme="minorHAnsi"/>
                <w:sz w:val="24"/>
                <w:szCs w:val="24"/>
              </w:rPr>
              <w:t>attend</w:t>
            </w:r>
            <w:r w:rsidR="000C72B5">
              <w:rPr>
                <w:rFonts w:cstheme="minorHAnsi"/>
                <w:sz w:val="24"/>
                <w:szCs w:val="24"/>
              </w:rPr>
              <w:t xml:space="preserve"> 6</w:t>
            </w:r>
            <w:r w:rsidR="005E4A43">
              <w:rPr>
                <w:rFonts w:cstheme="minorHAnsi"/>
                <w:sz w:val="24"/>
                <w:szCs w:val="24"/>
              </w:rPr>
              <w:t xml:space="preserve"> different</w:t>
            </w:r>
            <w:r w:rsidR="000C72B5">
              <w:rPr>
                <w:rFonts w:cstheme="minorHAnsi"/>
                <w:sz w:val="24"/>
                <w:szCs w:val="24"/>
              </w:rPr>
              <w:t xml:space="preserve"> Leaders early </w:t>
            </w:r>
            <w:r w:rsidR="00603C85">
              <w:rPr>
                <w:rFonts w:cstheme="minorHAnsi"/>
                <w:sz w:val="24"/>
                <w:szCs w:val="24"/>
              </w:rPr>
              <w:t>engagement</w:t>
            </w:r>
            <w:r w:rsidR="000C72B5">
              <w:rPr>
                <w:rFonts w:cstheme="minorHAnsi"/>
                <w:sz w:val="24"/>
                <w:szCs w:val="24"/>
              </w:rPr>
              <w:t xml:space="preserve"> events </w:t>
            </w:r>
            <w:r w:rsidR="00603C85">
              <w:rPr>
                <w:rFonts w:cstheme="minorHAnsi"/>
                <w:sz w:val="24"/>
                <w:szCs w:val="24"/>
              </w:rPr>
              <w:t>t</w:t>
            </w:r>
            <w:r w:rsidR="005E4A43">
              <w:rPr>
                <w:rFonts w:cstheme="minorHAnsi"/>
                <w:sz w:val="24"/>
                <w:szCs w:val="24"/>
              </w:rPr>
              <w:t xml:space="preserve">hat DTTO have </w:t>
            </w:r>
            <w:r w:rsidR="00603C85">
              <w:rPr>
                <w:rFonts w:cstheme="minorHAnsi"/>
                <w:sz w:val="24"/>
                <w:szCs w:val="24"/>
              </w:rPr>
              <w:t>planned to bring people together on what works well</w:t>
            </w:r>
            <w:r w:rsidR="005E4A43">
              <w:rPr>
                <w:rFonts w:cstheme="minorHAnsi"/>
                <w:sz w:val="24"/>
                <w:szCs w:val="24"/>
              </w:rPr>
              <w:t>.</w:t>
            </w:r>
          </w:p>
        </w:tc>
      </w:tr>
      <w:tr w:rsidR="003F457C" w:rsidRPr="00FA244A" w14:paraId="73CA9F5B" w14:textId="6BB719EB" w:rsidTr="0067504F">
        <w:trPr>
          <w:trHeight w:val="2258"/>
        </w:trPr>
        <w:tc>
          <w:tcPr>
            <w:tcW w:w="524" w:type="dxa"/>
          </w:tcPr>
          <w:p w14:paraId="0C70F492" w14:textId="0C91927C" w:rsidR="003F457C" w:rsidRPr="0084001E" w:rsidRDefault="003F457C" w:rsidP="003F457C">
            <w:pPr>
              <w:rPr>
                <w:b/>
                <w:bCs/>
                <w:sz w:val="24"/>
                <w:szCs w:val="24"/>
              </w:rPr>
            </w:pPr>
            <w:r w:rsidRPr="0084001E">
              <w:rPr>
                <w:b/>
                <w:bCs/>
                <w:sz w:val="24"/>
                <w:szCs w:val="24"/>
              </w:rPr>
              <w:t>10.</w:t>
            </w:r>
          </w:p>
        </w:tc>
        <w:tc>
          <w:tcPr>
            <w:tcW w:w="9824" w:type="dxa"/>
          </w:tcPr>
          <w:p w14:paraId="3F46B47C" w14:textId="14CED886" w:rsidR="003F457C" w:rsidRDefault="003F457C" w:rsidP="003F457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84001E">
              <w:rPr>
                <w:rFonts w:cstheme="minorHAnsi"/>
                <w:b/>
                <w:bCs/>
                <w:sz w:val="24"/>
                <w:szCs w:val="24"/>
              </w:rPr>
              <w:t>Agenda Planning and Business Cycle 2024/25 (paper 7)</w:t>
            </w:r>
          </w:p>
          <w:p w14:paraId="4399250B" w14:textId="04706F94" w:rsidR="00EB493B" w:rsidRDefault="00EB493B" w:rsidP="003F457C">
            <w:pPr>
              <w:rPr>
                <w:rFonts w:cstheme="minorHAnsi"/>
                <w:sz w:val="24"/>
                <w:szCs w:val="24"/>
              </w:rPr>
            </w:pPr>
            <w:r w:rsidRPr="001F3DEE">
              <w:rPr>
                <w:rFonts w:cstheme="minorHAnsi"/>
                <w:sz w:val="24"/>
                <w:szCs w:val="24"/>
              </w:rPr>
              <w:t xml:space="preserve">David </w:t>
            </w:r>
            <w:r w:rsidR="001F3DEE" w:rsidRPr="001F3DEE">
              <w:rPr>
                <w:rFonts w:cstheme="minorHAnsi"/>
                <w:sz w:val="24"/>
                <w:szCs w:val="24"/>
              </w:rPr>
              <w:t>asked the group questions on any agenda items they would like to see on the ADP agend</w:t>
            </w:r>
            <w:r w:rsidR="00A621AB">
              <w:rPr>
                <w:rFonts w:cstheme="minorHAnsi"/>
                <w:sz w:val="24"/>
                <w:szCs w:val="24"/>
              </w:rPr>
              <w:t xml:space="preserve">a. </w:t>
            </w:r>
          </w:p>
          <w:p w14:paraId="0314AAD6" w14:textId="77777777" w:rsidR="004A605A" w:rsidRDefault="004A605A" w:rsidP="003F457C">
            <w:pPr>
              <w:rPr>
                <w:rFonts w:cstheme="minorHAnsi"/>
                <w:sz w:val="24"/>
                <w:szCs w:val="24"/>
              </w:rPr>
            </w:pPr>
          </w:p>
          <w:p w14:paraId="237493F5" w14:textId="5DD7A66D" w:rsidR="004A605A" w:rsidRDefault="004A605A" w:rsidP="003F457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4A605A">
              <w:rPr>
                <w:rFonts w:cstheme="minorHAnsi"/>
                <w:b/>
                <w:bCs/>
                <w:sz w:val="24"/>
                <w:szCs w:val="24"/>
              </w:rPr>
              <w:t>Actions:</w:t>
            </w:r>
          </w:p>
          <w:p w14:paraId="0BEC512F" w14:textId="147971FA" w:rsidR="004A605A" w:rsidRDefault="004A605A" w:rsidP="004A605A">
            <w:pPr>
              <w:pStyle w:val="ListParagraph"/>
              <w:numPr>
                <w:ilvl w:val="0"/>
                <w:numId w:val="33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Email David with any topics/items</w:t>
            </w:r>
            <w:r w:rsidR="00D51C07">
              <w:rPr>
                <w:rFonts w:cstheme="minorHAnsi"/>
                <w:sz w:val="24"/>
                <w:szCs w:val="24"/>
              </w:rPr>
              <w:t xml:space="preserve"> for agendas</w:t>
            </w:r>
            <w:r w:rsidR="007D205B">
              <w:rPr>
                <w:rFonts w:cstheme="minorHAnsi"/>
                <w:sz w:val="24"/>
                <w:szCs w:val="24"/>
              </w:rPr>
              <w:t xml:space="preserve"> including strategies or changes to different </w:t>
            </w:r>
            <w:r w:rsidR="006267A5">
              <w:rPr>
                <w:rFonts w:cstheme="minorHAnsi"/>
                <w:sz w:val="24"/>
                <w:szCs w:val="24"/>
              </w:rPr>
              <w:t>developments.</w:t>
            </w:r>
          </w:p>
          <w:p w14:paraId="669C5560" w14:textId="0F9660DD" w:rsidR="008810EF" w:rsidRPr="00773DA5" w:rsidRDefault="00773DA5" w:rsidP="00773DA5">
            <w:pPr>
              <w:pStyle w:val="ListParagraph"/>
              <w:numPr>
                <w:ilvl w:val="0"/>
                <w:numId w:val="33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David to r</w:t>
            </w:r>
            <w:r w:rsidR="00A12AA4">
              <w:rPr>
                <w:rFonts w:cstheme="minorHAnsi"/>
                <w:sz w:val="24"/>
                <w:szCs w:val="24"/>
              </w:rPr>
              <w:t xml:space="preserve">e-circulate the draft Terms of </w:t>
            </w:r>
            <w:r w:rsidR="004F55E2">
              <w:rPr>
                <w:rFonts w:cstheme="minorHAnsi"/>
                <w:sz w:val="24"/>
                <w:szCs w:val="24"/>
              </w:rPr>
              <w:t>reference to the exec group.</w:t>
            </w:r>
          </w:p>
          <w:p w14:paraId="64633691" w14:textId="72C8C956" w:rsidR="003F457C" w:rsidRPr="0084001E" w:rsidRDefault="003F457C" w:rsidP="003F457C">
            <w:pPr>
              <w:rPr>
                <w:b/>
                <w:bCs/>
                <w:sz w:val="24"/>
                <w:szCs w:val="24"/>
              </w:rPr>
            </w:pPr>
          </w:p>
        </w:tc>
      </w:tr>
      <w:tr w:rsidR="003F457C" w:rsidRPr="00FA244A" w14:paraId="2368C3C2" w14:textId="77777777" w:rsidTr="00FA244A">
        <w:tc>
          <w:tcPr>
            <w:tcW w:w="524" w:type="dxa"/>
          </w:tcPr>
          <w:p w14:paraId="466F40A1" w14:textId="1D2530D8" w:rsidR="003F457C" w:rsidRPr="00FA244A" w:rsidRDefault="003F457C" w:rsidP="003F4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9824" w:type="dxa"/>
          </w:tcPr>
          <w:p w14:paraId="3C0945A5" w14:textId="77777777" w:rsidR="003F457C" w:rsidRDefault="003F457C" w:rsidP="003F457C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Any other b</w:t>
            </w:r>
            <w:r w:rsidR="0084001E">
              <w:rPr>
                <w:b/>
                <w:bCs/>
                <w:sz w:val="24"/>
                <w:szCs w:val="24"/>
              </w:rPr>
              <w:t>usiness</w:t>
            </w:r>
          </w:p>
          <w:p w14:paraId="350F34C9" w14:textId="7151471B" w:rsidR="0084001E" w:rsidRPr="008810EF" w:rsidRDefault="008810EF" w:rsidP="003F457C">
            <w:pPr>
              <w:rPr>
                <w:sz w:val="24"/>
                <w:szCs w:val="24"/>
              </w:rPr>
            </w:pPr>
            <w:r w:rsidRPr="008810EF">
              <w:rPr>
                <w:sz w:val="24"/>
                <w:szCs w:val="24"/>
              </w:rPr>
              <w:t>No other business</w:t>
            </w:r>
          </w:p>
        </w:tc>
      </w:tr>
      <w:tr w:rsidR="003F457C" w:rsidRPr="00FA244A" w14:paraId="5BDBDADC" w14:textId="0656EB36" w:rsidTr="00FA244A">
        <w:tc>
          <w:tcPr>
            <w:tcW w:w="524" w:type="dxa"/>
          </w:tcPr>
          <w:p w14:paraId="3EA94D13" w14:textId="527EB717" w:rsidR="003F457C" w:rsidRPr="00FA244A" w:rsidRDefault="0084001E" w:rsidP="003F45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9824" w:type="dxa"/>
          </w:tcPr>
          <w:p w14:paraId="2A0ED389" w14:textId="77777777" w:rsidR="003F457C" w:rsidRPr="00FA244A" w:rsidRDefault="003F457C" w:rsidP="003F457C">
            <w:pPr>
              <w:rPr>
                <w:b/>
                <w:bCs/>
                <w:sz w:val="24"/>
                <w:szCs w:val="24"/>
              </w:rPr>
            </w:pPr>
            <w:r w:rsidRPr="00FA244A">
              <w:rPr>
                <w:b/>
                <w:bCs/>
                <w:sz w:val="24"/>
                <w:szCs w:val="24"/>
              </w:rPr>
              <w:t xml:space="preserve">Date of next meeting </w:t>
            </w:r>
          </w:p>
          <w:p w14:paraId="7FFEA512" w14:textId="6B5B2337" w:rsidR="003F457C" w:rsidRPr="00FA244A" w:rsidRDefault="003F457C" w:rsidP="003F457C">
            <w:pPr>
              <w:rPr>
                <w:sz w:val="24"/>
                <w:szCs w:val="24"/>
              </w:rPr>
            </w:pPr>
            <w:r w:rsidRPr="00FA244A">
              <w:rPr>
                <w:sz w:val="24"/>
                <w:szCs w:val="24"/>
              </w:rPr>
              <w:t xml:space="preserve">The next meeting will take place on </w:t>
            </w:r>
            <w:r w:rsidR="00AC55B9">
              <w:rPr>
                <w:sz w:val="24"/>
                <w:szCs w:val="24"/>
              </w:rPr>
              <w:t>2</w:t>
            </w:r>
            <w:r w:rsidR="00AC55B9" w:rsidRPr="00AC55B9">
              <w:rPr>
                <w:sz w:val="24"/>
                <w:szCs w:val="24"/>
                <w:vertAlign w:val="superscript"/>
              </w:rPr>
              <w:t>nd</w:t>
            </w:r>
            <w:r w:rsidR="00AC55B9">
              <w:rPr>
                <w:sz w:val="24"/>
                <w:szCs w:val="24"/>
              </w:rPr>
              <w:t xml:space="preserve"> April </w:t>
            </w:r>
            <w:r w:rsidRPr="00FA244A">
              <w:rPr>
                <w:sz w:val="24"/>
                <w:szCs w:val="24"/>
              </w:rPr>
              <w:t>3</w:t>
            </w:r>
            <w:r w:rsidR="00AC55B9">
              <w:rPr>
                <w:sz w:val="24"/>
                <w:szCs w:val="24"/>
              </w:rPr>
              <w:t>.00</w:t>
            </w:r>
            <w:r w:rsidRPr="00FA244A">
              <w:rPr>
                <w:sz w:val="24"/>
                <w:szCs w:val="24"/>
              </w:rPr>
              <w:t xml:space="preserve"> to 5.00 pm </w:t>
            </w:r>
            <w:r w:rsidR="009A562B">
              <w:rPr>
                <w:sz w:val="24"/>
                <w:szCs w:val="24"/>
              </w:rPr>
              <w:t>in person</w:t>
            </w:r>
          </w:p>
        </w:tc>
      </w:tr>
    </w:tbl>
    <w:p w14:paraId="4D9F4A15" w14:textId="502F73E2" w:rsidR="009A0B33" w:rsidRPr="00331F63" w:rsidRDefault="00780708" w:rsidP="00FA244A">
      <w:pPr>
        <w:tabs>
          <w:tab w:val="left" w:pos="5590"/>
        </w:tabs>
        <w:spacing w:after="0" w:line="240" w:lineRule="auto"/>
      </w:pPr>
      <w:r w:rsidRPr="00FA244A">
        <w:rPr>
          <w:sz w:val="24"/>
          <w:szCs w:val="24"/>
        </w:rPr>
        <w:lastRenderedPageBreak/>
        <w:br w:type="textWrapping" w:clear="all"/>
      </w:r>
      <w:r w:rsidR="009A0B33">
        <w:tab/>
      </w:r>
      <w:r w:rsidR="007D0EDE">
        <w:tab/>
      </w:r>
      <w:r w:rsidR="007D0EDE">
        <w:tab/>
      </w:r>
      <w:r w:rsidR="007D0EDE">
        <w:tab/>
      </w:r>
      <w:r w:rsidR="007D0EDE">
        <w:tab/>
      </w:r>
    </w:p>
    <w:bookmarkEnd w:id="0"/>
    <w:bookmarkStart w:id="1" w:name="_MON_1768739976"/>
    <w:bookmarkEnd w:id="1"/>
    <w:p w14:paraId="54FFDEA0" w14:textId="7F67DB48" w:rsidR="00312BD9" w:rsidRPr="00AD5D1A" w:rsidRDefault="002B359E" w:rsidP="00921080">
      <w:pPr>
        <w:spacing w:line="256" w:lineRule="au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1508" w:dyaOrig="984" w14:anchorId="6E02D82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2pt;height:48.9pt" o:ole="">
            <v:imagedata r:id="rId12" o:title=""/>
          </v:shape>
          <o:OLEObject Type="Embed" ProgID="Word.Document.12" ShapeID="_x0000_i1025" DrawAspect="Icon" ObjectID="_1769340481" r:id="rId13">
            <o:FieldCodes>\s</o:FieldCodes>
          </o:OLEObject>
        </w:object>
      </w:r>
      <w:bookmarkStart w:id="2" w:name="_MON_1768739992"/>
      <w:bookmarkEnd w:id="2"/>
      <w:r>
        <w:rPr>
          <w:rFonts w:ascii="Arial" w:hAnsi="Arial" w:cs="Arial"/>
          <w:sz w:val="24"/>
          <w:szCs w:val="24"/>
        </w:rPr>
        <w:object w:dxaOrig="1508" w:dyaOrig="984" w14:anchorId="59520327">
          <v:shape id="_x0000_i1026" type="#_x0000_t75" style="width:75.2pt;height:48.9pt" o:ole="">
            <v:imagedata r:id="rId14" o:title=""/>
          </v:shape>
          <o:OLEObject Type="Embed" ProgID="Word.Document.12" ShapeID="_x0000_i1026" DrawAspect="Icon" ObjectID="_1769340482" r:id="rId15">
            <o:FieldCodes>\s</o:FieldCodes>
          </o:OLEObject>
        </w:object>
      </w:r>
      <w:bookmarkStart w:id="3" w:name="_MON_1768740048"/>
      <w:bookmarkEnd w:id="3"/>
      <w:r>
        <w:rPr>
          <w:rFonts w:ascii="Arial" w:hAnsi="Arial" w:cs="Arial"/>
          <w:sz w:val="24"/>
          <w:szCs w:val="24"/>
        </w:rPr>
        <w:object w:dxaOrig="1508" w:dyaOrig="984" w14:anchorId="0B5FA768">
          <v:shape id="_x0000_i1027" type="#_x0000_t75" style="width:75.2pt;height:48.9pt" o:ole="">
            <v:imagedata r:id="rId16" o:title=""/>
          </v:shape>
          <o:OLEObject Type="Embed" ProgID="Word.Document.12" ShapeID="_x0000_i1027" DrawAspect="Icon" ObjectID="_1769340483" r:id="rId17">
            <o:FieldCodes>\s</o:FieldCodes>
          </o:OLEObject>
        </w:object>
      </w:r>
      <w:bookmarkStart w:id="4" w:name="_MON_1768740057"/>
      <w:bookmarkEnd w:id="4"/>
      <w:r>
        <w:rPr>
          <w:rFonts w:ascii="Arial" w:hAnsi="Arial" w:cs="Arial"/>
          <w:sz w:val="24"/>
          <w:szCs w:val="24"/>
        </w:rPr>
        <w:object w:dxaOrig="1508" w:dyaOrig="984" w14:anchorId="737BA8BC">
          <v:shape id="_x0000_i1028" type="#_x0000_t75" style="width:75.2pt;height:48.9pt" o:ole="">
            <v:imagedata r:id="rId18" o:title=""/>
          </v:shape>
          <o:OLEObject Type="Embed" ProgID="Word.Document.12" ShapeID="_x0000_i1028" DrawAspect="Icon" ObjectID="_1769340484" r:id="rId19">
            <o:FieldCodes>\s</o:FieldCodes>
          </o:OLEObject>
        </w:object>
      </w:r>
      <w:bookmarkStart w:id="5" w:name="_MON_1768740066"/>
      <w:bookmarkEnd w:id="5"/>
      <w:r>
        <w:rPr>
          <w:rFonts w:ascii="Arial" w:hAnsi="Arial" w:cs="Arial"/>
          <w:sz w:val="24"/>
          <w:szCs w:val="24"/>
        </w:rPr>
        <w:object w:dxaOrig="1508" w:dyaOrig="984" w14:anchorId="26FFCFBB">
          <v:shape id="_x0000_i1029" type="#_x0000_t75" style="width:75.2pt;height:48.9pt" o:ole="">
            <v:imagedata r:id="rId20" o:title=""/>
          </v:shape>
          <o:OLEObject Type="Embed" ProgID="Word.Document.12" ShapeID="_x0000_i1029" DrawAspect="Icon" ObjectID="_1769340485" r:id="rId21">
            <o:FieldCodes>\s</o:FieldCodes>
          </o:OLEObject>
        </w:object>
      </w:r>
      <w:bookmarkStart w:id="6" w:name="_MON_1768740079"/>
      <w:bookmarkEnd w:id="6"/>
      <w:r w:rsidR="00F21F31">
        <w:rPr>
          <w:rFonts w:ascii="Arial" w:hAnsi="Arial" w:cs="Arial"/>
          <w:sz w:val="24"/>
          <w:szCs w:val="24"/>
        </w:rPr>
        <w:object w:dxaOrig="1508" w:dyaOrig="984" w14:anchorId="64C4AD8D">
          <v:shape id="_x0000_i1030" type="#_x0000_t75" style="width:75.2pt;height:48.9pt" o:ole="">
            <v:imagedata r:id="rId22" o:title=""/>
          </v:shape>
          <o:OLEObject Type="Embed" ProgID="Word.Document.12" ShapeID="_x0000_i1030" DrawAspect="Icon" ObjectID="_1769340486" r:id="rId23">
            <o:FieldCodes>\s</o:FieldCodes>
          </o:OLEObject>
        </w:object>
      </w:r>
      <w:bookmarkStart w:id="7" w:name="_MON_1768740086"/>
      <w:bookmarkEnd w:id="7"/>
      <w:r>
        <w:rPr>
          <w:rFonts w:ascii="Arial" w:hAnsi="Arial" w:cs="Arial"/>
          <w:sz w:val="24"/>
          <w:szCs w:val="24"/>
        </w:rPr>
        <w:object w:dxaOrig="1508" w:dyaOrig="984" w14:anchorId="29B3AC55">
          <v:shape id="_x0000_i1031" type="#_x0000_t75" style="width:75.2pt;height:48.9pt" o:ole="">
            <v:imagedata r:id="rId24" o:title=""/>
          </v:shape>
          <o:OLEObject Type="Embed" ProgID="Word.Document.12" ShapeID="_x0000_i1031" DrawAspect="Icon" ObjectID="_1769340487" r:id="rId25">
            <o:FieldCodes>\s</o:FieldCodes>
          </o:OLEObject>
        </w:object>
      </w:r>
      <w:bookmarkStart w:id="8" w:name="_MON_1768740107"/>
      <w:bookmarkEnd w:id="8"/>
      <w:r>
        <w:rPr>
          <w:rFonts w:ascii="Arial" w:hAnsi="Arial" w:cs="Arial"/>
          <w:sz w:val="24"/>
          <w:szCs w:val="24"/>
        </w:rPr>
        <w:object w:dxaOrig="1508" w:dyaOrig="984" w14:anchorId="658C5000">
          <v:shape id="_x0000_i1032" type="#_x0000_t75" style="width:75.2pt;height:48.9pt" o:ole="">
            <v:imagedata r:id="rId26" o:title=""/>
          </v:shape>
          <o:OLEObject Type="Embed" ProgID="Word.Document.12" ShapeID="_x0000_i1032" DrawAspect="Icon" ObjectID="_1769340488" r:id="rId27">
            <o:FieldCodes>\s</o:FieldCodes>
          </o:OLEObject>
        </w:object>
      </w:r>
      <w:r w:rsidR="00852064">
        <w:rPr>
          <w:rFonts w:ascii="Arial" w:hAnsi="Arial" w:cs="Arial"/>
          <w:sz w:val="24"/>
          <w:szCs w:val="24"/>
        </w:rPr>
        <w:object w:dxaOrig="1508" w:dyaOrig="984" w14:anchorId="4E545BC1">
          <v:shape id="_x0000_i1033" type="#_x0000_t75" style="width:75.2pt;height:49.45pt" o:ole="">
            <v:imagedata r:id="rId28" o:title=""/>
          </v:shape>
          <o:OLEObject Type="Embed" ProgID="PowerPoint.Show.12" ShapeID="_x0000_i1033" DrawAspect="Icon" ObjectID="_1769340489" r:id="rId29"/>
        </w:object>
      </w:r>
    </w:p>
    <w:sectPr w:rsidR="00312BD9" w:rsidRPr="00AD5D1A">
      <w:footerReference w:type="default" r:id="rId3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D9DD16" w14:textId="77777777" w:rsidR="00FF184F" w:rsidRDefault="00FF184F" w:rsidP="00A06243">
      <w:pPr>
        <w:spacing w:after="0" w:line="240" w:lineRule="auto"/>
      </w:pPr>
      <w:r>
        <w:separator/>
      </w:r>
    </w:p>
  </w:endnote>
  <w:endnote w:type="continuationSeparator" w:id="0">
    <w:p w14:paraId="1023F782" w14:textId="77777777" w:rsidR="00FF184F" w:rsidRDefault="00FF184F" w:rsidP="00A06243">
      <w:pPr>
        <w:spacing w:after="0" w:line="240" w:lineRule="auto"/>
      </w:pPr>
      <w:r>
        <w:continuationSeparator/>
      </w:r>
    </w:p>
  </w:endnote>
  <w:endnote w:type="continuationNotice" w:id="1">
    <w:p w14:paraId="5DCA6297" w14:textId="77777777" w:rsidR="00F14056" w:rsidRDefault="00F1405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89FB16" w14:textId="19F8B320" w:rsidR="00A06243" w:rsidRDefault="00A06243">
    <w:pPr>
      <w:pStyle w:val="Footer"/>
    </w:pPr>
    <w:r>
      <w:t xml:space="preserve">Page </w:t>
    </w:r>
    <w:sdt>
      <w:sdtPr>
        <w:id w:val="830795197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sdtContent>
    </w:sdt>
  </w:p>
  <w:p w14:paraId="1C63031C" w14:textId="77777777" w:rsidR="00A06243" w:rsidRDefault="00A0624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663720" w14:textId="77777777" w:rsidR="00FF184F" w:rsidRDefault="00FF184F" w:rsidP="00A06243">
      <w:pPr>
        <w:spacing w:after="0" w:line="240" w:lineRule="auto"/>
      </w:pPr>
      <w:r>
        <w:separator/>
      </w:r>
    </w:p>
  </w:footnote>
  <w:footnote w:type="continuationSeparator" w:id="0">
    <w:p w14:paraId="1C0C0B7D" w14:textId="77777777" w:rsidR="00FF184F" w:rsidRDefault="00FF184F" w:rsidP="00A06243">
      <w:pPr>
        <w:spacing w:after="0" w:line="240" w:lineRule="auto"/>
      </w:pPr>
      <w:r>
        <w:continuationSeparator/>
      </w:r>
    </w:p>
  </w:footnote>
  <w:footnote w:type="continuationNotice" w:id="1">
    <w:p w14:paraId="01A7B33E" w14:textId="77777777" w:rsidR="00F14056" w:rsidRDefault="00F1405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06316"/>
    <w:multiLevelType w:val="multilevel"/>
    <w:tmpl w:val="3CA4CAB0"/>
    <w:lvl w:ilvl="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1" w15:restartNumberingAfterBreak="0">
    <w:nsid w:val="07283A80"/>
    <w:multiLevelType w:val="hybridMultilevel"/>
    <w:tmpl w:val="13AAE1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0F3C22"/>
    <w:multiLevelType w:val="multilevel"/>
    <w:tmpl w:val="69F08DB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5"/>
      <w:numFmt w:val="decimal"/>
      <w:lvlText w:val="%1.%2"/>
      <w:lvlJc w:val="left"/>
      <w:pPr>
        <w:ind w:left="72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 w:val="0"/>
      </w:rPr>
    </w:lvl>
  </w:abstractNum>
  <w:abstractNum w:abstractNumId="3" w15:restartNumberingAfterBreak="0">
    <w:nsid w:val="13C470B9"/>
    <w:multiLevelType w:val="hybridMultilevel"/>
    <w:tmpl w:val="772089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D91BCA"/>
    <w:multiLevelType w:val="multilevel"/>
    <w:tmpl w:val="A37A14B6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000000"/>
        <w:sz w:val="24"/>
      </w:r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5" w15:restartNumberingAfterBreak="0">
    <w:nsid w:val="19EF1CC7"/>
    <w:multiLevelType w:val="hybridMultilevel"/>
    <w:tmpl w:val="75CA4E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F250A8"/>
    <w:multiLevelType w:val="hybridMultilevel"/>
    <w:tmpl w:val="270077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584ACB"/>
    <w:multiLevelType w:val="hybridMultilevel"/>
    <w:tmpl w:val="03EA9F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030104"/>
    <w:multiLevelType w:val="hybridMultilevel"/>
    <w:tmpl w:val="41FA8B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F83545"/>
    <w:multiLevelType w:val="hybridMultilevel"/>
    <w:tmpl w:val="BF98C6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FC6780"/>
    <w:multiLevelType w:val="hybridMultilevel"/>
    <w:tmpl w:val="05D034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083646"/>
    <w:multiLevelType w:val="hybridMultilevel"/>
    <w:tmpl w:val="A73C59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416522"/>
    <w:multiLevelType w:val="hybridMultilevel"/>
    <w:tmpl w:val="1FC63E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89E3BE9"/>
    <w:multiLevelType w:val="hybridMultilevel"/>
    <w:tmpl w:val="3C20E1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1B253B"/>
    <w:multiLevelType w:val="hybridMultilevel"/>
    <w:tmpl w:val="19926AAE"/>
    <w:lvl w:ilvl="0" w:tplc="189A34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Calibri" w:hAnsi="Calibri" w:cs="Times New Roman" w:hint="default"/>
      </w:rPr>
    </w:lvl>
    <w:lvl w:ilvl="1" w:tplc="7FA4504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Calibri" w:hAnsi="Calibri" w:cs="Times New Roman" w:hint="default"/>
      </w:rPr>
    </w:lvl>
    <w:lvl w:ilvl="2" w:tplc="6E8672E0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Calibri" w:hAnsi="Calibri" w:cs="Times New Roman" w:hint="default"/>
      </w:rPr>
    </w:lvl>
    <w:lvl w:ilvl="3" w:tplc="618826F6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Calibri" w:hAnsi="Calibri" w:cs="Times New Roman" w:hint="default"/>
      </w:rPr>
    </w:lvl>
    <w:lvl w:ilvl="4" w:tplc="2758A51E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Calibri" w:hAnsi="Calibri" w:cs="Times New Roman" w:hint="default"/>
      </w:rPr>
    </w:lvl>
    <w:lvl w:ilvl="5" w:tplc="0E506E8C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Calibri" w:hAnsi="Calibri" w:cs="Times New Roman" w:hint="default"/>
      </w:rPr>
    </w:lvl>
    <w:lvl w:ilvl="6" w:tplc="4FCEFC34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Calibri" w:hAnsi="Calibri" w:cs="Times New Roman" w:hint="default"/>
      </w:rPr>
    </w:lvl>
    <w:lvl w:ilvl="7" w:tplc="2152C906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Calibri" w:hAnsi="Calibri" w:cs="Times New Roman" w:hint="default"/>
      </w:rPr>
    </w:lvl>
    <w:lvl w:ilvl="8" w:tplc="6696E35E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Calibri" w:hAnsi="Calibri" w:cs="Times New Roman" w:hint="default"/>
      </w:rPr>
    </w:lvl>
  </w:abstractNum>
  <w:abstractNum w:abstractNumId="15" w15:restartNumberingAfterBreak="0">
    <w:nsid w:val="477F1340"/>
    <w:multiLevelType w:val="hybridMultilevel"/>
    <w:tmpl w:val="DEB2CD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B0A7143"/>
    <w:multiLevelType w:val="hybridMultilevel"/>
    <w:tmpl w:val="F29CDC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EB23AAE"/>
    <w:multiLevelType w:val="hybridMultilevel"/>
    <w:tmpl w:val="C48A6A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54E6133"/>
    <w:multiLevelType w:val="hybridMultilevel"/>
    <w:tmpl w:val="DD7434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68D207F"/>
    <w:multiLevelType w:val="hybridMultilevel"/>
    <w:tmpl w:val="7D1C1208"/>
    <w:lvl w:ilvl="0" w:tplc="AB8CA2C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B1F0095"/>
    <w:multiLevelType w:val="multilevel"/>
    <w:tmpl w:val="E5408C9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1" w15:restartNumberingAfterBreak="0">
    <w:nsid w:val="5DA72A96"/>
    <w:multiLevelType w:val="hybridMultilevel"/>
    <w:tmpl w:val="8BBC5294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41B30B5"/>
    <w:multiLevelType w:val="hybridMultilevel"/>
    <w:tmpl w:val="DB3407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4F842B8"/>
    <w:multiLevelType w:val="hybridMultilevel"/>
    <w:tmpl w:val="7F4879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CB45B9"/>
    <w:multiLevelType w:val="hybridMultilevel"/>
    <w:tmpl w:val="288CD8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8C64407"/>
    <w:multiLevelType w:val="hybridMultilevel"/>
    <w:tmpl w:val="F4EE078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6AD249C4"/>
    <w:multiLevelType w:val="hybridMultilevel"/>
    <w:tmpl w:val="3542B5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503786"/>
    <w:multiLevelType w:val="hybridMultilevel"/>
    <w:tmpl w:val="A44453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CE42685"/>
    <w:multiLevelType w:val="hybridMultilevel"/>
    <w:tmpl w:val="DCBA57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0483789"/>
    <w:multiLevelType w:val="multilevel"/>
    <w:tmpl w:val="7D5CBBF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auto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  <w:color w:val="auto"/>
      </w:rPr>
    </w:lvl>
  </w:abstractNum>
  <w:abstractNum w:abstractNumId="30" w15:restartNumberingAfterBreak="0">
    <w:nsid w:val="723C4856"/>
    <w:multiLevelType w:val="hybridMultilevel"/>
    <w:tmpl w:val="9C5E5EDE"/>
    <w:lvl w:ilvl="0" w:tplc="08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31" w15:restartNumberingAfterBreak="0">
    <w:nsid w:val="740C4EC4"/>
    <w:multiLevelType w:val="multilevel"/>
    <w:tmpl w:val="A8B6EAA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2" w15:restartNumberingAfterBreak="0">
    <w:nsid w:val="7592301B"/>
    <w:multiLevelType w:val="hybridMultilevel"/>
    <w:tmpl w:val="53043B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A991630"/>
    <w:multiLevelType w:val="hybridMultilevel"/>
    <w:tmpl w:val="2B2E03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B2D33ED"/>
    <w:multiLevelType w:val="multilevel"/>
    <w:tmpl w:val="A5486BA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num w:numId="1" w16cid:durableId="673609815">
    <w:abstractNumId w:val="24"/>
  </w:num>
  <w:num w:numId="2" w16cid:durableId="932860609">
    <w:abstractNumId w:val="28"/>
  </w:num>
  <w:num w:numId="3" w16cid:durableId="1407805699">
    <w:abstractNumId w:val="27"/>
  </w:num>
  <w:num w:numId="4" w16cid:durableId="306009336">
    <w:abstractNumId w:val="22"/>
  </w:num>
  <w:num w:numId="5" w16cid:durableId="7562825">
    <w:abstractNumId w:val="8"/>
  </w:num>
  <w:num w:numId="6" w16cid:durableId="1246648013">
    <w:abstractNumId w:val="12"/>
  </w:num>
  <w:num w:numId="7" w16cid:durableId="282929124">
    <w:abstractNumId w:val="6"/>
  </w:num>
  <w:num w:numId="8" w16cid:durableId="1827554233">
    <w:abstractNumId w:val="19"/>
  </w:num>
  <w:num w:numId="9" w16cid:durableId="237179755">
    <w:abstractNumId w:val="4"/>
  </w:num>
  <w:num w:numId="10" w16cid:durableId="2056274079">
    <w:abstractNumId w:val="29"/>
  </w:num>
  <w:num w:numId="11" w16cid:durableId="954605357">
    <w:abstractNumId w:val="0"/>
  </w:num>
  <w:num w:numId="12" w16cid:durableId="1650328454">
    <w:abstractNumId w:val="2"/>
  </w:num>
  <w:num w:numId="13" w16cid:durableId="269050168">
    <w:abstractNumId w:val="20"/>
  </w:num>
  <w:num w:numId="14" w16cid:durableId="1675184372">
    <w:abstractNumId w:val="33"/>
  </w:num>
  <w:num w:numId="15" w16cid:durableId="1212890091">
    <w:abstractNumId w:val="34"/>
  </w:num>
  <w:num w:numId="16" w16cid:durableId="264583404">
    <w:abstractNumId w:val="31"/>
  </w:num>
  <w:num w:numId="17" w16cid:durableId="1074009425">
    <w:abstractNumId w:val="26"/>
  </w:num>
  <w:num w:numId="18" w16cid:durableId="607585437">
    <w:abstractNumId w:val="7"/>
  </w:num>
  <w:num w:numId="19" w16cid:durableId="1720782771">
    <w:abstractNumId w:val="30"/>
  </w:num>
  <w:num w:numId="20" w16cid:durableId="313878275">
    <w:abstractNumId w:val="13"/>
  </w:num>
  <w:num w:numId="21" w16cid:durableId="2066633700">
    <w:abstractNumId w:val="3"/>
  </w:num>
  <w:num w:numId="22" w16cid:durableId="1353919031">
    <w:abstractNumId w:val="15"/>
  </w:num>
  <w:num w:numId="23" w16cid:durableId="1383138128">
    <w:abstractNumId w:val="10"/>
  </w:num>
  <w:num w:numId="24" w16cid:durableId="119858810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292909312">
    <w:abstractNumId w:val="14"/>
  </w:num>
  <w:num w:numId="26" w16cid:durableId="1593972728">
    <w:abstractNumId w:val="21"/>
  </w:num>
  <w:num w:numId="27" w16cid:durableId="126239832">
    <w:abstractNumId w:val="5"/>
  </w:num>
  <w:num w:numId="28" w16cid:durableId="1153184899">
    <w:abstractNumId w:val="16"/>
  </w:num>
  <w:num w:numId="29" w16cid:durableId="236982198">
    <w:abstractNumId w:val="25"/>
  </w:num>
  <w:num w:numId="30" w16cid:durableId="1446969899">
    <w:abstractNumId w:val="18"/>
  </w:num>
  <w:num w:numId="31" w16cid:durableId="538319816">
    <w:abstractNumId w:val="32"/>
  </w:num>
  <w:num w:numId="32" w16cid:durableId="421609671">
    <w:abstractNumId w:val="17"/>
  </w:num>
  <w:num w:numId="33" w16cid:durableId="1786927827">
    <w:abstractNumId w:val="1"/>
  </w:num>
  <w:num w:numId="34" w16cid:durableId="499777616">
    <w:abstractNumId w:val="11"/>
  </w:num>
  <w:num w:numId="35" w16cid:durableId="684359500">
    <w:abstractNumId w:val="23"/>
  </w:num>
  <w:num w:numId="36" w16cid:durableId="1218585716">
    <w:abstractNumId w:val="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12DF"/>
    <w:rsid w:val="000024ED"/>
    <w:rsid w:val="00002AE7"/>
    <w:rsid w:val="00002D7B"/>
    <w:rsid w:val="0000382B"/>
    <w:rsid w:val="00003934"/>
    <w:rsid w:val="00006430"/>
    <w:rsid w:val="000101DC"/>
    <w:rsid w:val="00010B98"/>
    <w:rsid w:val="00011797"/>
    <w:rsid w:val="00013359"/>
    <w:rsid w:val="000139C7"/>
    <w:rsid w:val="000160EB"/>
    <w:rsid w:val="000175EF"/>
    <w:rsid w:val="00022298"/>
    <w:rsid w:val="00024F38"/>
    <w:rsid w:val="0002557E"/>
    <w:rsid w:val="000269E1"/>
    <w:rsid w:val="0002713E"/>
    <w:rsid w:val="000317D9"/>
    <w:rsid w:val="00032484"/>
    <w:rsid w:val="00034D7F"/>
    <w:rsid w:val="000378DE"/>
    <w:rsid w:val="0004094E"/>
    <w:rsid w:val="00041AC9"/>
    <w:rsid w:val="00041F50"/>
    <w:rsid w:val="00042680"/>
    <w:rsid w:val="000432D2"/>
    <w:rsid w:val="00044403"/>
    <w:rsid w:val="00044A7A"/>
    <w:rsid w:val="000458F7"/>
    <w:rsid w:val="00052A0B"/>
    <w:rsid w:val="00052E4D"/>
    <w:rsid w:val="000535C3"/>
    <w:rsid w:val="000541AA"/>
    <w:rsid w:val="0005573C"/>
    <w:rsid w:val="00057521"/>
    <w:rsid w:val="0006184E"/>
    <w:rsid w:val="0006187E"/>
    <w:rsid w:val="00061B29"/>
    <w:rsid w:val="00062B4A"/>
    <w:rsid w:val="000631F8"/>
    <w:rsid w:val="00063F63"/>
    <w:rsid w:val="00064A6F"/>
    <w:rsid w:val="0006511E"/>
    <w:rsid w:val="00065A5D"/>
    <w:rsid w:val="00072A63"/>
    <w:rsid w:val="000734BD"/>
    <w:rsid w:val="00073863"/>
    <w:rsid w:val="00074F55"/>
    <w:rsid w:val="00075BFD"/>
    <w:rsid w:val="0007673F"/>
    <w:rsid w:val="000769A8"/>
    <w:rsid w:val="00080C9A"/>
    <w:rsid w:val="0008224A"/>
    <w:rsid w:val="00082629"/>
    <w:rsid w:val="00084D91"/>
    <w:rsid w:val="00084E2D"/>
    <w:rsid w:val="00084EB5"/>
    <w:rsid w:val="00090DBD"/>
    <w:rsid w:val="00092450"/>
    <w:rsid w:val="0009355D"/>
    <w:rsid w:val="000954A2"/>
    <w:rsid w:val="00095843"/>
    <w:rsid w:val="0009679A"/>
    <w:rsid w:val="000969EE"/>
    <w:rsid w:val="00097780"/>
    <w:rsid w:val="00097A32"/>
    <w:rsid w:val="000A0AC1"/>
    <w:rsid w:val="000A0C23"/>
    <w:rsid w:val="000A1639"/>
    <w:rsid w:val="000A3BE2"/>
    <w:rsid w:val="000A5416"/>
    <w:rsid w:val="000A62E1"/>
    <w:rsid w:val="000A73B9"/>
    <w:rsid w:val="000B021A"/>
    <w:rsid w:val="000B29D6"/>
    <w:rsid w:val="000B2EB0"/>
    <w:rsid w:val="000B5BAB"/>
    <w:rsid w:val="000B6002"/>
    <w:rsid w:val="000B6C17"/>
    <w:rsid w:val="000B7BA5"/>
    <w:rsid w:val="000C24A0"/>
    <w:rsid w:val="000C2926"/>
    <w:rsid w:val="000C3330"/>
    <w:rsid w:val="000C60E6"/>
    <w:rsid w:val="000C648B"/>
    <w:rsid w:val="000C6825"/>
    <w:rsid w:val="000C72B5"/>
    <w:rsid w:val="000C78C2"/>
    <w:rsid w:val="000C7E9D"/>
    <w:rsid w:val="000D0724"/>
    <w:rsid w:val="000D161F"/>
    <w:rsid w:val="000D2FBD"/>
    <w:rsid w:val="000D3052"/>
    <w:rsid w:val="000D3326"/>
    <w:rsid w:val="000D3475"/>
    <w:rsid w:val="000D3A10"/>
    <w:rsid w:val="000D482B"/>
    <w:rsid w:val="000D531F"/>
    <w:rsid w:val="000D656A"/>
    <w:rsid w:val="000D6E98"/>
    <w:rsid w:val="000D7610"/>
    <w:rsid w:val="000D7960"/>
    <w:rsid w:val="000E0302"/>
    <w:rsid w:val="000E253C"/>
    <w:rsid w:val="000E25D0"/>
    <w:rsid w:val="000E25D9"/>
    <w:rsid w:val="000E4D5E"/>
    <w:rsid w:val="000E4E4D"/>
    <w:rsid w:val="000E59DD"/>
    <w:rsid w:val="000E5E03"/>
    <w:rsid w:val="000F283E"/>
    <w:rsid w:val="000F3A75"/>
    <w:rsid w:val="000F3D87"/>
    <w:rsid w:val="000F4119"/>
    <w:rsid w:val="000F5817"/>
    <w:rsid w:val="000F6156"/>
    <w:rsid w:val="000F6674"/>
    <w:rsid w:val="000F69F8"/>
    <w:rsid w:val="000F74CF"/>
    <w:rsid w:val="001013DF"/>
    <w:rsid w:val="00101942"/>
    <w:rsid w:val="00102232"/>
    <w:rsid w:val="00104137"/>
    <w:rsid w:val="00107F0D"/>
    <w:rsid w:val="0011063D"/>
    <w:rsid w:val="001123EC"/>
    <w:rsid w:val="00113208"/>
    <w:rsid w:val="00113256"/>
    <w:rsid w:val="001153B7"/>
    <w:rsid w:val="001158D7"/>
    <w:rsid w:val="001162EF"/>
    <w:rsid w:val="00116539"/>
    <w:rsid w:val="00116A61"/>
    <w:rsid w:val="00116F12"/>
    <w:rsid w:val="00121577"/>
    <w:rsid w:val="00121877"/>
    <w:rsid w:val="00121C19"/>
    <w:rsid w:val="00122123"/>
    <w:rsid w:val="001226EF"/>
    <w:rsid w:val="001242A4"/>
    <w:rsid w:val="00126636"/>
    <w:rsid w:val="0012666B"/>
    <w:rsid w:val="001272AB"/>
    <w:rsid w:val="00127621"/>
    <w:rsid w:val="00130693"/>
    <w:rsid w:val="001336AA"/>
    <w:rsid w:val="0013414D"/>
    <w:rsid w:val="00134C47"/>
    <w:rsid w:val="001365FF"/>
    <w:rsid w:val="00137346"/>
    <w:rsid w:val="001422EA"/>
    <w:rsid w:val="001432A2"/>
    <w:rsid w:val="00143401"/>
    <w:rsid w:val="00143AE1"/>
    <w:rsid w:val="00143E6D"/>
    <w:rsid w:val="0014498A"/>
    <w:rsid w:val="0014580A"/>
    <w:rsid w:val="00152E7B"/>
    <w:rsid w:val="00154166"/>
    <w:rsid w:val="00155607"/>
    <w:rsid w:val="00155DEE"/>
    <w:rsid w:val="00157BBF"/>
    <w:rsid w:val="00157F9A"/>
    <w:rsid w:val="00161612"/>
    <w:rsid w:val="001646AA"/>
    <w:rsid w:val="0016472C"/>
    <w:rsid w:val="00164898"/>
    <w:rsid w:val="00165BDA"/>
    <w:rsid w:val="00165E19"/>
    <w:rsid w:val="00166467"/>
    <w:rsid w:val="00172265"/>
    <w:rsid w:val="0017443B"/>
    <w:rsid w:val="001750AE"/>
    <w:rsid w:val="001765A9"/>
    <w:rsid w:val="00176C10"/>
    <w:rsid w:val="00181768"/>
    <w:rsid w:val="00182F09"/>
    <w:rsid w:val="00183C10"/>
    <w:rsid w:val="00190264"/>
    <w:rsid w:val="00190815"/>
    <w:rsid w:val="0019120A"/>
    <w:rsid w:val="00192921"/>
    <w:rsid w:val="001936D6"/>
    <w:rsid w:val="001945C6"/>
    <w:rsid w:val="0019572C"/>
    <w:rsid w:val="00197506"/>
    <w:rsid w:val="001A1809"/>
    <w:rsid w:val="001A2784"/>
    <w:rsid w:val="001A5C7E"/>
    <w:rsid w:val="001A61FB"/>
    <w:rsid w:val="001A6A32"/>
    <w:rsid w:val="001B0082"/>
    <w:rsid w:val="001B0DCE"/>
    <w:rsid w:val="001B1858"/>
    <w:rsid w:val="001B18F4"/>
    <w:rsid w:val="001B1A76"/>
    <w:rsid w:val="001B1DBA"/>
    <w:rsid w:val="001B3AF1"/>
    <w:rsid w:val="001B3D71"/>
    <w:rsid w:val="001B3E63"/>
    <w:rsid w:val="001B5773"/>
    <w:rsid w:val="001B7531"/>
    <w:rsid w:val="001C16F6"/>
    <w:rsid w:val="001C20F4"/>
    <w:rsid w:val="001C210A"/>
    <w:rsid w:val="001C45ED"/>
    <w:rsid w:val="001C5062"/>
    <w:rsid w:val="001C718B"/>
    <w:rsid w:val="001C741A"/>
    <w:rsid w:val="001C749C"/>
    <w:rsid w:val="001C7C26"/>
    <w:rsid w:val="001D052E"/>
    <w:rsid w:val="001D1682"/>
    <w:rsid w:val="001D2E9F"/>
    <w:rsid w:val="001D4DCB"/>
    <w:rsid w:val="001D588A"/>
    <w:rsid w:val="001D59F2"/>
    <w:rsid w:val="001D61EC"/>
    <w:rsid w:val="001D6CD5"/>
    <w:rsid w:val="001E2517"/>
    <w:rsid w:val="001E3A01"/>
    <w:rsid w:val="001E4080"/>
    <w:rsid w:val="001E414E"/>
    <w:rsid w:val="001E4238"/>
    <w:rsid w:val="001E46F2"/>
    <w:rsid w:val="001E47AB"/>
    <w:rsid w:val="001E4ADA"/>
    <w:rsid w:val="001E53EC"/>
    <w:rsid w:val="001E5E08"/>
    <w:rsid w:val="001E60A1"/>
    <w:rsid w:val="001E694D"/>
    <w:rsid w:val="001E7266"/>
    <w:rsid w:val="001E761B"/>
    <w:rsid w:val="001E7945"/>
    <w:rsid w:val="001E7A75"/>
    <w:rsid w:val="001E7C19"/>
    <w:rsid w:val="001F1728"/>
    <w:rsid w:val="001F1D4D"/>
    <w:rsid w:val="001F27B8"/>
    <w:rsid w:val="001F28B5"/>
    <w:rsid w:val="001F3DEE"/>
    <w:rsid w:val="001F52A7"/>
    <w:rsid w:val="001F76AE"/>
    <w:rsid w:val="001F7BF4"/>
    <w:rsid w:val="00201977"/>
    <w:rsid w:val="00202071"/>
    <w:rsid w:val="00202414"/>
    <w:rsid w:val="00203E6A"/>
    <w:rsid w:val="00203F6F"/>
    <w:rsid w:val="00204571"/>
    <w:rsid w:val="00205FEF"/>
    <w:rsid w:val="00207033"/>
    <w:rsid w:val="002077AF"/>
    <w:rsid w:val="0021105B"/>
    <w:rsid w:val="0021186B"/>
    <w:rsid w:val="00211FB6"/>
    <w:rsid w:val="002140E5"/>
    <w:rsid w:val="00214C0B"/>
    <w:rsid w:val="00214F56"/>
    <w:rsid w:val="00217536"/>
    <w:rsid w:val="002217A0"/>
    <w:rsid w:val="0022237F"/>
    <w:rsid w:val="00222475"/>
    <w:rsid w:val="00223C6A"/>
    <w:rsid w:val="00225919"/>
    <w:rsid w:val="002263A1"/>
    <w:rsid w:val="002266C2"/>
    <w:rsid w:val="002311D7"/>
    <w:rsid w:val="00232075"/>
    <w:rsid w:val="00232F5A"/>
    <w:rsid w:val="00234356"/>
    <w:rsid w:val="00236114"/>
    <w:rsid w:val="0023652A"/>
    <w:rsid w:val="00237BCB"/>
    <w:rsid w:val="0024122A"/>
    <w:rsid w:val="00241293"/>
    <w:rsid w:val="0024141B"/>
    <w:rsid w:val="0024255B"/>
    <w:rsid w:val="00243357"/>
    <w:rsid w:val="0024399B"/>
    <w:rsid w:val="0024415F"/>
    <w:rsid w:val="0024570E"/>
    <w:rsid w:val="00246544"/>
    <w:rsid w:val="00247041"/>
    <w:rsid w:val="002501DA"/>
    <w:rsid w:val="00254B7C"/>
    <w:rsid w:val="00255657"/>
    <w:rsid w:val="00255E7C"/>
    <w:rsid w:val="00261CA4"/>
    <w:rsid w:val="002628BD"/>
    <w:rsid w:val="00262D88"/>
    <w:rsid w:val="00263FE1"/>
    <w:rsid w:val="002641CB"/>
    <w:rsid w:val="002647CA"/>
    <w:rsid w:val="00264EAC"/>
    <w:rsid w:val="00266682"/>
    <w:rsid w:val="00267220"/>
    <w:rsid w:val="002705A2"/>
    <w:rsid w:val="00273805"/>
    <w:rsid w:val="0027444B"/>
    <w:rsid w:val="00275CEE"/>
    <w:rsid w:val="002765AA"/>
    <w:rsid w:val="002771A9"/>
    <w:rsid w:val="00277C75"/>
    <w:rsid w:val="00280D3B"/>
    <w:rsid w:val="002811B5"/>
    <w:rsid w:val="002817AA"/>
    <w:rsid w:val="00281906"/>
    <w:rsid w:val="00282048"/>
    <w:rsid w:val="002834F6"/>
    <w:rsid w:val="0028389B"/>
    <w:rsid w:val="002844C7"/>
    <w:rsid w:val="00286EB8"/>
    <w:rsid w:val="0028735C"/>
    <w:rsid w:val="002873A2"/>
    <w:rsid w:val="00290319"/>
    <w:rsid w:val="00290411"/>
    <w:rsid w:val="00291881"/>
    <w:rsid w:val="00292760"/>
    <w:rsid w:val="002941E3"/>
    <w:rsid w:val="00296578"/>
    <w:rsid w:val="002968ED"/>
    <w:rsid w:val="002978DF"/>
    <w:rsid w:val="002A356D"/>
    <w:rsid w:val="002A6923"/>
    <w:rsid w:val="002A6D5A"/>
    <w:rsid w:val="002A6D9B"/>
    <w:rsid w:val="002B1D91"/>
    <w:rsid w:val="002B2102"/>
    <w:rsid w:val="002B359E"/>
    <w:rsid w:val="002B3BFA"/>
    <w:rsid w:val="002B5421"/>
    <w:rsid w:val="002B5431"/>
    <w:rsid w:val="002C0262"/>
    <w:rsid w:val="002C1997"/>
    <w:rsid w:val="002C37B4"/>
    <w:rsid w:val="002C39E5"/>
    <w:rsid w:val="002C6E56"/>
    <w:rsid w:val="002D011A"/>
    <w:rsid w:val="002D2BFA"/>
    <w:rsid w:val="002D3568"/>
    <w:rsid w:val="002D3ED1"/>
    <w:rsid w:val="002D408B"/>
    <w:rsid w:val="002D4408"/>
    <w:rsid w:val="002D4C90"/>
    <w:rsid w:val="002D6436"/>
    <w:rsid w:val="002D7E50"/>
    <w:rsid w:val="002E1A33"/>
    <w:rsid w:val="002E25D6"/>
    <w:rsid w:val="002E5172"/>
    <w:rsid w:val="002E7964"/>
    <w:rsid w:val="002F060F"/>
    <w:rsid w:val="002F13F8"/>
    <w:rsid w:val="002F1400"/>
    <w:rsid w:val="002F33BC"/>
    <w:rsid w:val="002F367E"/>
    <w:rsid w:val="002F6670"/>
    <w:rsid w:val="002F6C53"/>
    <w:rsid w:val="002F7C44"/>
    <w:rsid w:val="002F7FB7"/>
    <w:rsid w:val="00301ED8"/>
    <w:rsid w:val="00304CDC"/>
    <w:rsid w:val="00306A5D"/>
    <w:rsid w:val="00307ED8"/>
    <w:rsid w:val="00310880"/>
    <w:rsid w:val="00310BDA"/>
    <w:rsid w:val="00312A91"/>
    <w:rsid w:val="00312B44"/>
    <w:rsid w:val="00312BD9"/>
    <w:rsid w:val="003141E5"/>
    <w:rsid w:val="00314D32"/>
    <w:rsid w:val="00315255"/>
    <w:rsid w:val="0031552C"/>
    <w:rsid w:val="003157BA"/>
    <w:rsid w:val="00315F3D"/>
    <w:rsid w:val="00317C49"/>
    <w:rsid w:val="00322269"/>
    <w:rsid w:val="003229BF"/>
    <w:rsid w:val="003237E8"/>
    <w:rsid w:val="00323AD7"/>
    <w:rsid w:val="00326C0E"/>
    <w:rsid w:val="00327B04"/>
    <w:rsid w:val="00331F63"/>
    <w:rsid w:val="003321E4"/>
    <w:rsid w:val="00332A3B"/>
    <w:rsid w:val="00334AE3"/>
    <w:rsid w:val="00334F6A"/>
    <w:rsid w:val="00336024"/>
    <w:rsid w:val="00336D76"/>
    <w:rsid w:val="0034022D"/>
    <w:rsid w:val="0034320C"/>
    <w:rsid w:val="0034467E"/>
    <w:rsid w:val="00347EDD"/>
    <w:rsid w:val="00351541"/>
    <w:rsid w:val="003525E1"/>
    <w:rsid w:val="00352B8D"/>
    <w:rsid w:val="00355F76"/>
    <w:rsid w:val="00356376"/>
    <w:rsid w:val="00356BFE"/>
    <w:rsid w:val="00357776"/>
    <w:rsid w:val="00360B38"/>
    <w:rsid w:val="00361FD3"/>
    <w:rsid w:val="003660E7"/>
    <w:rsid w:val="00370ED0"/>
    <w:rsid w:val="00371104"/>
    <w:rsid w:val="0037134D"/>
    <w:rsid w:val="00377A30"/>
    <w:rsid w:val="00377DE2"/>
    <w:rsid w:val="00381154"/>
    <w:rsid w:val="00384131"/>
    <w:rsid w:val="003849AC"/>
    <w:rsid w:val="00386B9A"/>
    <w:rsid w:val="00390031"/>
    <w:rsid w:val="003911D8"/>
    <w:rsid w:val="00392DB1"/>
    <w:rsid w:val="003931E5"/>
    <w:rsid w:val="003937EF"/>
    <w:rsid w:val="00395045"/>
    <w:rsid w:val="003A114D"/>
    <w:rsid w:val="003A24CB"/>
    <w:rsid w:val="003A365F"/>
    <w:rsid w:val="003A3E4E"/>
    <w:rsid w:val="003A42AB"/>
    <w:rsid w:val="003A668E"/>
    <w:rsid w:val="003B0CD5"/>
    <w:rsid w:val="003B210C"/>
    <w:rsid w:val="003B4661"/>
    <w:rsid w:val="003B4FD0"/>
    <w:rsid w:val="003B62A6"/>
    <w:rsid w:val="003B632C"/>
    <w:rsid w:val="003C044C"/>
    <w:rsid w:val="003C4E65"/>
    <w:rsid w:val="003D27AC"/>
    <w:rsid w:val="003D2A80"/>
    <w:rsid w:val="003D3A65"/>
    <w:rsid w:val="003D3ADA"/>
    <w:rsid w:val="003D4DB7"/>
    <w:rsid w:val="003D75BB"/>
    <w:rsid w:val="003D7BD0"/>
    <w:rsid w:val="003E0420"/>
    <w:rsid w:val="003E09B9"/>
    <w:rsid w:val="003E0A03"/>
    <w:rsid w:val="003E10DD"/>
    <w:rsid w:val="003E1B33"/>
    <w:rsid w:val="003E2206"/>
    <w:rsid w:val="003E35F1"/>
    <w:rsid w:val="003E42A8"/>
    <w:rsid w:val="003E4A54"/>
    <w:rsid w:val="003E6EA8"/>
    <w:rsid w:val="003E7215"/>
    <w:rsid w:val="003E7FD7"/>
    <w:rsid w:val="003F080E"/>
    <w:rsid w:val="003F2C9C"/>
    <w:rsid w:val="003F37A2"/>
    <w:rsid w:val="003F41EB"/>
    <w:rsid w:val="003F457C"/>
    <w:rsid w:val="003F513A"/>
    <w:rsid w:val="003F7339"/>
    <w:rsid w:val="003F76DC"/>
    <w:rsid w:val="003F7EAD"/>
    <w:rsid w:val="003F7F1F"/>
    <w:rsid w:val="00400012"/>
    <w:rsid w:val="004007BE"/>
    <w:rsid w:val="00401448"/>
    <w:rsid w:val="00401B3A"/>
    <w:rsid w:val="00401F03"/>
    <w:rsid w:val="00402981"/>
    <w:rsid w:val="00403133"/>
    <w:rsid w:val="00403BA2"/>
    <w:rsid w:val="004045DB"/>
    <w:rsid w:val="004131B7"/>
    <w:rsid w:val="00414B95"/>
    <w:rsid w:val="00414DBA"/>
    <w:rsid w:val="00414F7E"/>
    <w:rsid w:val="0041686A"/>
    <w:rsid w:val="00420484"/>
    <w:rsid w:val="004211AE"/>
    <w:rsid w:val="00421ABA"/>
    <w:rsid w:val="00422D65"/>
    <w:rsid w:val="004236EB"/>
    <w:rsid w:val="004243C4"/>
    <w:rsid w:val="00424D03"/>
    <w:rsid w:val="00425760"/>
    <w:rsid w:val="00426E01"/>
    <w:rsid w:val="0042788F"/>
    <w:rsid w:val="00427B08"/>
    <w:rsid w:val="00430ABE"/>
    <w:rsid w:val="00430E59"/>
    <w:rsid w:val="00432B05"/>
    <w:rsid w:val="004428FC"/>
    <w:rsid w:val="00446B87"/>
    <w:rsid w:val="004475AF"/>
    <w:rsid w:val="004506F0"/>
    <w:rsid w:val="0045223C"/>
    <w:rsid w:val="00452316"/>
    <w:rsid w:val="00453DB7"/>
    <w:rsid w:val="00453DBA"/>
    <w:rsid w:val="0045418C"/>
    <w:rsid w:val="004543B1"/>
    <w:rsid w:val="00454707"/>
    <w:rsid w:val="004555C7"/>
    <w:rsid w:val="004562CD"/>
    <w:rsid w:val="00456636"/>
    <w:rsid w:val="00456ABB"/>
    <w:rsid w:val="00457CC3"/>
    <w:rsid w:val="004602E7"/>
    <w:rsid w:val="00463099"/>
    <w:rsid w:val="00464976"/>
    <w:rsid w:val="00465DEB"/>
    <w:rsid w:val="0046696F"/>
    <w:rsid w:val="00471498"/>
    <w:rsid w:val="0047156B"/>
    <w:rsid w:val="00473FEE"/>
    <w:rsid w:val="00476E0D"/>
    <w:rsid w:val="00480278"/>
    <w:rsid w:val="004803DA"/>
    <w:rsid w:val="00480822"/>
    <w:rsid w:val="00483B3F"/>
    <w:rsid w:val="004841C0"/>
    <w:rsid w:val="004856EE"/>
    <w:rsid w:val="00486AA9"/>
    <w:rsid w:val="00487066"/>
    <w:rsid w:val="00487BC9"/>
    <w:rsid w:val="00491CE2"/>
    <w:rsid w:val="0049351E"/>
    <w:rsid w:val="00493A07"/>
    <w:rsid w:val="004946EF"/>
    <w:rsid w:val="004960B8"/>
    <w:rsid w:val="004970C3"/>
    <w:rsid w:val="004A097E"/>
    <w:rsid w:val="004A0C47"/>
    <w:rsid w:val="004A1485"/>
    <w:rsid w:val="004A2E40"/>
    <w:rsid w:val="004A40C1"/>
    <w:rsid w:val="004A43C8"/>
    <w:rsid w:val="004A45FA"/>
    <w:rsid w:val="004A4B1D"/>
    <w:rsid w:val="004A501C"/>
    <w:rsid w:val="004A5523"/>
    <w:rsid w:val="004A571F"/>
    <w:rsid w:val="004A605A"/>
    <w:rsid w:val="004A78F8"/>
    <w:rsid w:val="004B2E75"/>
    <w:rsid w:val="004B379F"/>
    <w:rsid w:val="004B385E"/>
    <w:rsid w:val="004B47A2"/>
    <w:rsid w:val="004B4B1C"/>
    <w:rsid w:val="004B59B2"/>
    <w:rsid w:val="004B5BAF"/>
    <w:rsid w:val="004B67FB"/>
    <w:rsid w:val="004B771B"/>
    <w:rsid w:val="004C01E0"/>
    <w:rsid w:val="004C0E5B"/>
    <w:rsid w:val="004C1590"/>
    <w:rsid w:val="004C2077"/>
    <w:rsid w:val="004C47BD"/>
    <w:rsid w:val="004C55D7"/>
    <w:rsid w:val="004C6782"/>
    <w:rsid w:val="004C67BC"/>
    <w:rsid w:val="004C6F22"/>
    <w:rsid w:val="004C78AD"/>
    <w:rsid w:val="004C7E5D"/>
    <w:rsid w:val="004D1173"/>
    <w:rsid w:val="004D254C"/>
    <w:rsid w:val="004D41F1"/>
    <w:rsid w:val="004D525A"/>
    <w:rsid w:val="004D7404"/>
    <w:rsid w:val="004D7D3E"/>
    <w:rsid w:val="004D7DF1"/>
    <w:rsid w:val="004E0792"/>
    <w:rsid w:val="004E2F8E"/>
    <w:rsid w:val="004E6994"/>
    <w:rsid w:val="004E79C0"/>
    <w:rsid w:val="004F0803"/>
    <w:rsid w:val="004F3D71"/>
    <w:rsid w:val="004F3E2F"/>
    <w:rsid w:val="004F55E2"/>
    <w:rsid w:val="004F5CB0"/>
    <w:rsid w:val="004F62A9"/>
    <w:rsid w:val="004F62B5"/>
    <w:rsid w:val="004F641A"/>
    <w:rsid w:val="004F69B6"/>
    <w:rsid w:val="00505CAD"/>
    <w:rsid w:val="00506358"/>
    <w:rsid w:val="00510FBF"/>
    <w:rsid w:val="00512B89"/>
    <w:rsid w:val="005130D2"/>
    <w:rsid w:val="00514587"/>
    <w:rsid w:val="005155DE"/>
    <w:rsid w:val="0051754D"/>
    <w:rsid w:val="00517D9D"/>
    <w:rsid w:val="005224DC"/>
    <w:rsid w:val="00522F87"/>
    <w:rsid w:val="00523C9E"/>
    <w:rsid w:val="00525754"/>
    <w:rsid w:val="005302B8"/>
    <w:rsid w:val="00531E42"/>
    <w:rsid w:val="00532B85"/>
    <w:rsid w:val="00533ABB"/>
    <w:rsid w:val="00540E5B"/>
    <w:rsid w:val="0054304E"/>
    <w:rsid w:val="00543F16"/>
    <w:rsid w:val="005442DC"/>
    <w:rsid w:val="00546315"/>
    <w:rsid w:val="00547551"/>
    <w:rsid w:val="005538D8"/>
    <w:rsid w:val="0055433B"/>
    <w:rsid w:val="00554A1A"/>
    <w:rsid w:val="00556569"/>
    <w:rsid w:val="005568D3"/>
    <w:rsid w:val="00557118"/>
    <w:rsid w:val="005571E7"/>
    <w:rsid w:val="005573D4"/>
    <w:rsid w:val="0055742B"/>
    <w:rsid w:val="00557751"/>
    <w:rsid w:val="00557A2E"/>
    <w:rsid w:val="00557A94"/>
    <w:rsid w:val="00560530"/>
    <w:rsid w:val="00560C5B"/>
    <w:rsid w:val="005612DF"/>
    <w:rsid w:val="00562CCB"/>
    <w:rsid w:val="00563132"/>
    <w:rsid w:val="00563719"/>
    <w:rsid w:val="00564986"/>
    <w:rsid w:val="00565615"/>
    <w:rsid w:val="005659AE"/>
    <w:rsid w:val="00565D98"/>
    <w:rsid w:val="005662F8"/>
    <w:rsid w:val="00567669"/>
    <w:rsid w:val="00572EDE"/>
    <w:rsid w:val="0057436C"/>
    <w:rsid w:val="00575373"/>
    <w:rsid w:val="00575CDF"/>
    <w:rsid w:val="00577A0C"/>
    <w:rsid w:val="0058029B"/>
    <w:rsid w:val="0058117A"/>
    <w:rsid w:val="00592093"/>
    <w:rsid w:val="005924F9"/>
    <w:rsid w:val="00592ADB"/>
    <w:rsid w:val="005937DE"/>
    <w:rsid w:val="00595F00"/>
    <w:rsid w:val="005A147B"/>
    <w:rsid w:val="005A2145"/>
    <w:rsid w:val="005A3B53"/>
    <w:rsid w:val="005A49E9"/>
    <w:rsid w:val="005A6FA3"/>
    <w:rsid w:val="005A71A6"/>
    <w:rsid w:val="005A71E2"/>
    <w:rsid w:val="005B0EE5"/>
    <w:rsid w:val="005B13C4"/>
    <w:rsid w:val="005B18A3"/>
    <w:rsid w:val="005B3402"/>
    <w:rsid w:val="005B5D12"/>
    <w:rsid w:val="005B6C69"/>
    <w:rsid w:val="005C098E"/>
    <w:rsid w:val="005C2528"/>
    <w:rsid w:val="005C2CC0"/>
    <w:rsid w:val="005C4462"/>
    <w:rsid w:val="005C4D76"/>
    <w:rsid w:val="005C5EF8"/>
    <w:rsid w:val="005C607F"/>
    <w:rsid w:val="005C6373"/>
    <w:rsid w:val="005D0403"/>
    <w:rsid w:val="005D054B"/>
    <w:rsid w:val="005D1819"/>
    <w:rsid w:val="005D1AA8"/>
    <w:rsid w:val="005D2E93"/>
    <w:rsid w:val="005D31FF"/>
    <w:rsid w:val="005D5AC8"/>
    <w:rsid w:val="005D5AD7"/>
    <w:rsid w:val="005D7E7B"/>
    <w:rsid w:val="005E140C"/>
    <w:rsid w:val="005E3E45"/>
    <w:rsid w:val="005E4325"/>
    <w:rsid w:val="005E46DD"/>
    <w:rsid w:val="005E4A43"/>
    <w:rsid w:val="005E646D"/>
    <w:rsid w:val="005E7066"/>
    <w:rsid w:val="005F0622"/>
    <w:rsid w:val="005F10A8"/>
    <w:rsid w:val="005F1D36"/>
    <w:rsid w:val="005F23BD"/>
    <w:rsid w:val="005F2740"/>
    <w:rsid w:val="005F2A7B"/>
    <w:rsid w:val="005F65F4"/>
    <w:rsid w:val="005F6BE0"/>
    <w:rsid w:val="005F70B6"/>
    <w:rsid w:val="005F745A"/>
    <w:rsid w:val="005F787F"/>
    <w:rsid w:val="006004DA"/>
    <w:rsid w:val="006014A9"/>
    <w:rsid w:val="00601A7A"/>
    <w:rsid w:val="00601DC5"/>
    <w:rsid w:val="00602BC4"/>
    <w:rsid w:val="00603498"/>
    <w:rsid w:val="00603C85"/>
    <w:rsid w:val="00604281"/>
    <w:rsid w:val="00604F9F"/>
    <w:rsid w:val="006102D4"/>
    <w:rsid w:val="00611EE4"/>
    <w:rsid w:val="0061380D"/>
    <w:rsid w:val="006166EC"/>
    <w:rsid w:val="00621888"/>
    <w:rsid w:val="00623CCB"/>
    <w:rsid w:val="00625404"/>
    <w:rsid w:val="00626665"/>
    <w:rsid w:val="006267A5"/>
    <w:rsid w:val="00626E12"/>
    <w:rsid w:val="00627547"/>
    <w:rsid w:val="00630154"/>
    <w:rsid w:val="00631017"/>
    <w:rsid w:val="00631289"/>
    <w:rsid w:val="006326C0"/>
    <w:rsid w:val="00632D6D"/>
    <w:rsid w:val="00632F4A"/>
    <w:rsid w:val="00635B97"/>
    <w:rsid w:val="00635CED"/>
    <w:rsid w:val="006407D3"/>
    <w:rsid w:val="00640FBD"/>
    <w:rsid w:val="00640FE4"/>
    <w:rsid w:val="00641C2C"/>
    <w:rsid w:val="00641C35"/>
    <w:rsid w:val="0064380A"/>
    <w:rsid w:val="00643D59"/>
    <w:rsid w:val="006447F7"/>
    <w:rsid w:val="006456BC"/>
    <w:rsid w:val="006458D2"/>
    <w:rsid w:val="0064622F"/>
    <w:rsid w:val="00646789"/>
    <w:rsid w:val="00646C1E"/>
    <w:rsid w:val="006542AE"/>
    <w:rsid w:val="00654DD2"/>
    <w:rsid w:val="00655CEF"/>
    <w:rsid w:val="00656B12"/>
    <w:rsid w:val="00663073"/>
    <w:rsid w:val="006642EB"/>
    <w:rsid w:val="00664B15"/>
    <w:rsid w:val="00666EA4"/>
    <w:rsid w:val="0066761A"/>
    <w:rsid w:val="006711D3"/>
    <w:rsid w:val="006724F0"/>
    <w:rsid w:val="006740D4"/>
    <w:rsid w:val="00674244"/>
    <w:rsid w:val="00674B4A"/>
    <w:rsid w:val="0067504F"/>
    <w:rsid w:val="00675B64"/>
    <w:rsid w:val="00676313"/>
    <w:rsid w:val="006808CA"/>
    <w:rsid w:val="0068284B"/>
    <w:rsid w:val="00683686"/>
    <w:rsid w:val="00686EB3"/>
    <w:rsid w:val="006873C7"/>
    <w:rsid w:val="00690AC3"/>
    <w:rsid w:val="0069336E"/>
    <w:rsid w:val="006967C9"/>
    <w:rsid w:val="00696B00"/>
    <w:rsid w:val="006A0C60"/>
    <w:rsid w:val="006A0F52"/>
    <w:rsid w:val="006A2D18"/>
    <w:rsid w:val="006A78DB"/>
    <w:rsid w:val="006B1154"/>
    <w:rsid w:val="006B5185"/>
    <w:rsid w:val="006B6E6A"/>
    <w:rsid w:val="006B7D46"/>
    <w:rsid w:val="006C01FC"/>
    <w:rsid w:val="006C037C"/>
    <w:rsid w:val="006C236B"/>
    <w:rsid w:val="006C2494"/>
    <w:rsid w:val="006C3C97"/>
    <w:rsid w:val="006C4C08"/>
    <w:rsid w:val="006C5333"/>
    <w:rsid w:val="006C6E3B"/>
    <w:rsid w:val="006C7F13"/>
    <w:rsid w:val="006D1959"/>
    <w:rsid w:val="006D204F"/>
    <w:rsid w:val="006D2262"/>
    <w:rsid w:val="006D2C45"/>
    <w:rsid w:val="006D44CC"/>
    <w:rsid w:val="006D6166"/>
    <w:rsid w:val="006D6C45"/>
    <w:rsid w:val="006E073B"/>
    <w:rsid w:val="006E0851"/>
    <w:rsid w:val="006E097C"/>
    <w:rsid w:val="006E0B77"/>
    <w:rsid w:val="006E37DB"/>
    <w:rsid w:val="006E47A9"/>
    <w:rsid w:val="006E4ADB"/>
    <w:rsid w:val="006E7B9D"/>
    <w:rsid w:val="006E7CCF"/>
    <w:rsid w:val="006F6550"/>
    <w:rsid w:val="006F74CA"/>
    <w:rsid w:val="00700530"/>
    <w:rsid w:val="007005BC"/>
    <w:rsid w:val="0070082F"/>
    <w:rsid w:val="00701DF9"/>
    <w:rsid w:val="00706024"/>
    <w:rsid w:val="0070646F"/>
    <w:rsid w:val="00711754"/>
    <w:rsid w:val="007120B7"/>
    <w:rsid w:val="007129EF"/>
    <w:rsid w:val="00715A8D"/>
    <w:rsid w:val="00716F0B"/>
    <w:rsid w:val="00722FA4"/>
    <w:rsid w:val="00724069"/>
    <w:rsid w:val="00725330"/>
    <w:rsid w:val="00726B64"/>
    <w:rsid w:val="00730C38"/>
    <w:rsid w:val="00733AD3"/>
    <w:rsid w:val="00740056"/>
    <w:rsid w:val="00740D12"/>
    <w:rsid w:val="007410A5"/>
    <w:rsid w:val="00746241"/>
    <w:rsid w:val="00747FDC"/>
    <w:rsid w:val="00750ADC"/>
    <w:rsid w:val="007512B5"/>
    <w:rsid w:val="007518B4"/>
    <w:rsid w:val="00753F90"/>
    <w:rsid w:val="007543B9"/>
    <w:rsid w:val="00755379"/>
    <w:rsid w:val="007553EF"/>
    <w:rsid w:val="00757C94"/>
    <w:rsid w:val="00761B8C"/>
    <w:rsid w:val="00762287"/>
    <w:rsid w:val="007628D2"/>
    <w:rsid w:val="007646F6"/>
    <w:rsid w:val="00764962"/>
    <w:rsid w:val="007654D3"/>
    <w:rsid w:val="00765E20"/>
    <w:rsid w:val="00766ADE"/>
    <w:rsid w:val="00766F05"/>
    <w:rsid w:val="00772855"/>
    <w:rsid w:val="00773DA5"/>
    <w:rsid w:val="00774B72"/>
    <w:rsid w:val="0077540D"/>
    <w:rsid w:val="00775D9D"/>
    <w:rsid w:val="00776687"/>
    <w:rsid w:val="00776770"/>
    <w:rsid w:val="00780408"/>
    <w:rsid w:val="00780708"/>
    <w:rsid w:val="0078079C"/>
    <w:rsid w:val="00782C3B"/>
    <w:rsid w:val="0078492C"/>
    <w:rsid w:val="007851A5"/>
    <w:rsid w:val="00785DA1"/>
    <w:rsid w:val="007922D5"/>
    <w:rsid w:val="00793905"/>
    <w:rsid w:val="00793A89"/>
    <w:rsid w:val="00793EBA"/>
    <w:rsid w:val="0079450E"/>
    <w:rsid w:val="0079557E"/>
    <w:rsid w:val="0079570A"/>
    <w:rsid w:val="007979B0"/>
    <w:rsid w:val="00797BE2"/>
    <w:rsid w:val="007A2C82"/>
    <w:rsid w:val="007A4F2B"/>
    <w:rsid w:val="007A5246"/>
    <w:rsid w:val="007A73AB"/>
    <w:rsid w:val="007A7730"/>
    <w:rsid w:val="007B09A5"/>
    <w:rsid w:val="007B1999"/>
    <w:rsid w:val="007B1C71"/>
    <w:rsid w:val="007B2A8E"/>
    <w:rsid w:val="007B32B6"/>
    <w:rsid w:val="007B738C"/>
    <w:rsid w:val="007B7FC0"/>
    <w:rsid w:val="007C080D"/>
    <w:rsid w:val="007C3D7D"/>
    <w:rsid w:val="007C3D91"/>
    <w:rsid w:val="007C50D7"/>
    <w:rsid w:val="007C5962"/>
    <w:rsid w:val="007C5AC6"/>
    <w:rsid w:val="007C5C89"/>
    <w:rsid w:val="007C5ED5"/>
    <w:rsid w:val="007D0DCC"/>
    <w:rsid w:val="007D0EDE"/>
    <w:rsid w:val="007D205B"/>
    <w:rsid w:val="007D3B58"/>
    <w:rsid w:val="007D4602"/>
    <w:rsid w:val="007D4933"/>
    <w:rsid w:val="007D5689"/>
    <w:rsid w:val="007D64BC"/>
    <w:rsid w:val="007E0B52"/>
    <w:rsid w:val="007E1466"/>
    <w:rsid w:val="007E1B4C"/>
    <w:rsid w:val="007E1CD3"/>
    <w:rsid w:val="007E2591"/>
    <w:rsid w:val="007E3EB8"/>
    <w:rsid w:val="007E4985"/>
    <w:rsid w:val="007E4EAA"/>
    <w:rsid w:val="007E6320"/>
    <w:rsid w:val="007E69F5"/>
    <w:rsid w:val="007E6E06"/>
    <w:rsid w:val="007F1944"/>
    <w:rsid w:val="007F20B8"/>
    <w:rsid w:val="007F226F"/>
    <w:rsid w:val="007F25DA"/>
    <w:rsid w:val="007F3AE6"/>
    <w:rsid w:val="007F5866"/>
    <w:rsid w:val="007F5B6A"/>
    <w:rsid w:val="0080095D"/>
    <w:rsid w:val="00801734"/>
    <w:rsid w:val="00802821"/>
    <w:rsid w:val="008030DB"/>
    <w:rsid w:val="0080461A"/>
    <w:rsid w:val="00804DD4"/>
    <w:rsid w:val="0080518D"/>
    <w:rsid w:val="00806F8E"/>
    <w:rsid w:val="00807A3C"/>
    <w:rsid w:val="008109AD"/>
    <w:rsid w:val="00810A59"/>
    <w:rsid w:val="0081180D"/>
    <w:rsid w:val="00812655"/>
    <w:rsid w:val="00812ADC"/>
    <w:rsid w:val="00812FFB"/>
    <w:rsid w:val="00814CF8"/>
    <w:rsid w:val="0081679A"/>
    <w:rsid w:val="00820A1B"/>
    <w:rsid w:val="008211DB"/>
    <w:rsid w:val="00821356"/>
    <w:rsid w:val="0082348D"/>
    <w:rsid w:val="008247C5"/>
    <w:rsid w:val="008304BA"/>
    <w:rsid w:val="008323BD"/>
    <w:rsid w:val="008330E4"/>
    <w:rsid w:val="00834356"/>
    <w:rsid w:val="00834648"/>
    <w:rsid w:val="0083509C"/>
    <w:rsid w:val="00835971"/>
    <w:rsid w:val="00836389"/>
    <w:rsid w:val="00837144"/>
    <w:rsid w:val="008375EC"/>
    <w:rsid w:val="0084001E"/>
    <w:rsid w:val="008406D3"/>
    <w:rsid w:val="00841D88"/>
    <w:rsid w:val="00842545"/>
    <w:rsid w:val="00843B77"/>
    <w:rsid w:val="0084400B"/>
    <w:rsid w:val="00845392"/>
    <w:rsid w:val="0084762E"/>
    <w:rsid w:val="00851800"/>
    <w:rsid w:val="0085185D"/>
    <w:rsid w:val="00852064"/>
    <w:rsid w:val="00852120"/>
    <w:rsid w:val="008528CB"/>
    <w:rsid w:val="00854DCA"/>
    <w:rsid w:val="008571D0"/>
    <w:rsid w:val="00857DEA"/>
    <w:rsid w:val="00860F89"/>
    <w:rsid w:val="00863D89"/>
    <w:rsid w:val="00867F68"/>
    <w:rsid w:val="0087003E"/>
    <w:rsid w:val="008713DB"/>
    <w:rsid w:val="0087181B"/>
    <w:rsid w:val="00872709"/>
    <w:rsid w:val="0087351D"/>
    <w:rsid w:val="00873CDD"/>
    <w:rsid w:val="008755C6"/>
    <w:rsid w:val="0087616B"/>
    <w:rsid w:val="00876794"/>
    <w:rsid w:val="008809D1"/>
    <w:rsid w:val="00880BAB"/>
    <w:rsid w:val="00880C7B"/>
    <w:rsid w:val="008810EF"/>
    <w:rsid w:val="00882FA8"/>
    <w:rsid w:val="0088393F"/>
    <w:rsid w:val="00891A25"/>
    <w:rsid w:val="008927F1"/>
    <w:rsid w:val="00894726"/>
    <w:rsid w:val="0089550F"/>
    <w:rsid w:val="008957BC"/>
    <w:rsid w:val="00896D0D"/>
    <w:rsid w:val="00896FE6"/>
    <w:rsid w:val="0089763C"/>
    <w:rsid w:val="008A0355"/>
    <w:rsid w:val="008A03FA"/>
    <w:rsid w:val="008A134F"/>
    <w:rsid w:val="008A235B"/>
    <w:rsid w:val="008A2DF8"/>
    <w:rsid w:val="008A41E2"/>
    <w:rsid w:val="008A508F"/>
    <w:rsid w:val="008A5B15"/>
    <w:rsid w:val="008A6126"/>
    <w:rsid w:val="008A6DE2"/>
    <w:rsid w:val="008A782D"/>
    <w:rsid w:val="008A7C03"/>
    <w:rsid w:val="008B0339"/>
    <w:rsid w:val="008B0559"/>
    <w:rsid w:val="008B1C4A"/>
    <w:rsid w:val="008B3F02"/>
    <w:rsid w:val="008B3FD1"/>
    <w:rsid w:val="008B4500"/>
    <w:rsid w:val="008B4E65"/>
    <w:rsid w:val="008B5ED3"/>
    <w:rsid w:val="008B6F08"/>
    <w:rsid w:val="008B7563"/>
    <w:rsid w:val="008C02D8"/>
    <w:rsid w:val="008C338B"/>
    <w:rsid w:val="008C5056"/>
    <w:rsid w:val="008C7860"/>
    <w:rsid w:val="008D02EF"/>
    <w:rsid w:val="008D0621"/>
    <w:rsid w:val="008D1ABB"/>
    <w:rsid w:val="008D2232"/>
    <w:rsid w:val="008D29A8"/>
    <w:rsid w:val="008D30D1"/>
    <w:rsid w:val="008D5157"/>
    <w:rsid w:val="008D5289"/>
    <w:rsid w:val="008D6385"/>
    <w:rsid w:val="008D674B"/>
    <w:rsid w:val="008E116E"/>
    <w:rsid w:val="008E168F"/>
    <w:rsid w:val="008E1BD2"/>
    <w:rsid w:val="008E3B7C"/>
    <w:rsid w:val="008E41A3"/>
    <w:rsid w:val="008E598C"/>
    <w:rsid w:val="008E7676"/>
    <w:rsid w:val="008F2A37"/>
    <w:rsid w:val="008F2C3E"/>
    <w:rsid w:val="008F3D2A"/>
    <w:rsid w:val="008F449F"/>
    <w:rsid w:val="008F4F47"/>
    <w:rsid w:val="008F5BC3"/>
    <w:rsid w:val="008F6362"/>
    <w:rsid w:val="0090068B"/>
    <w:rsid w:val="0090286D"/>
    <w:rsid w:val="00902B67"/>
    <w:rsid w:val="009036FB"/>
    <w:rsid w:val="00904010"/>
    <w:rsid w:val="00904AF0"/>
    <w:rsid w:val="0090554E"/>
    <w:rsid w:val="00906355"/>
    <w:rsid w:val="009070D5"/>
    <w:rsid w:val="00912003"/>
    <w:rsid w:val="00912B73"/>
    <w:rsid w:val="00912F99"/>
    <w:rsid w:val="009145C0"/>
    <w:rsid w:val="009169AA"/>
    <w:rsid w:val="00916DFF"/>
    <w:rsid w:val="009179E1"/>
    <w:rsid w:val="0092101B"/>
    <w:rsid w:val="00921080"/>
    <w:rsid w:val="009210CB"/>
    <w:rsid w:val="0092197C"/>
    <w:rsid w:val="00923543"/>
    <w:rsid w:val="00923AEA"/>
    <w:rsid w:val="00924262"/>
    <w:rsid w:val="009244E5"/>
    <w:rsid w:val="009272FE"/>
    <w:rsid w:val="009274B4"/>
    <w:rsid w:val="00927717"/>
    <w:rsid w:val="00933F11"/>
    <w:rsid w:val="00933F84"/>
    <w:rsid w:val="009367E2"/>
    <w:rsid w:val="00936982"/>
    <w:rsid w:val="0093702D"/>
    <w:rsid w:val="009378A1"/>
    <w:rsid w:val="009410F5"/>
    <w:rsid w:val="009423D7"/>
    <w:rsid w:val="00942B96"/>
    <w:rsid w:val="00943879"/>
    <w:rsid w:val="00944600"/>
    <w:rsid w:val="00945624"/>
    <w:rsid w:val="00946F9B"/>
    <w:rsid w:val="009505AB"/>
    <w:rsid w:val="0095087C"/>
    <w:rsid w:val="00950DF5"/>
    <w:rsid w:val="0095369C"/>
    <w:rsid w:val="00954AF6"/>
    <w:rsid w:val="0095516F"/>
    <w:rsid w:val="00960B97"/>
    <w:rsid w:val="009618CF"/>
    <w:rsid w:val="00966651"/>
    <w:rsid w:val="00966828"/>
    <w:rsid w:val="00972734"/>
    <w:rsid w:val="009756C0"/>
    <w:rsid w:val="00981A39"/>
    <w:rsid w:val="00981E47"/>
    <w:rsid w:val="009821C0"/>
    <w:rsid w:val="009826CD"/>
    <w:rsid w:val="00982A47"/>
    <w:rsid w:val="00985E64"/>
    <w:rsid w:val="00986DF2"/>
    <w:rsid w:val="00986FEC"/>
    <w:rsid w:val="00987ADE"/>
    <w:rsid w:val="00987FED"/>
    <w:rsid w:val="009905C8"/>
    <w:rsid w:val="009911F5"/>
    <w:rsid w:val="00992B3F"/>
    <w:rsid w:val="00995AD3"/>
    <w:rsid w:val="0099617B"/>
    <w:rsid w:val="00997955"/>
    <w:rsid w:val="00997B8F"/>
    <w:rsid w:val="009A00FE"/>
    <w:rsid w:val="009A0B33"/>
    <w:rsid w:val="009A1078"/>
    <w:rsid w:val="009A28B6"/>
    <w:rsid w:val="009A562B"/>
    <w:rsid w:val="009B0AC1"/>
    <w:rsid w:val="009B1057"/>
    <w:rsid w:val="009B1C04"/>
    <w:rsid w:val="009B1F3A"/>
    <w:rsid w:val="009B3EAF"/>
    <w:rsid w:val="009B631D"/>
    <w:rsid w:val="009B6F1A"/>
    <w:rsid w:val="009C2947"/>
    <w:rsid w:val="009C49BC"/>
    <w:rsid w:val="009C7C36"/>
    <w:rsid w:val="009D03BA"/>
    <w:rsid w:val="009D233F"/>
    <w:rsid w:val="009D36E0"/>
    <w:rsid w:val="009D43F4"/>
    <w:rsid w:val="009D641B"/>
    <w:rsid w:val="009D6483"/>
    <w:rsid w:val="009D6E48"/>
    <w:rsid w:val="009D7528"/>
    <w:rsid w:val="009E2558"/>
    <w:rsid w:val="009E3358"/>
    <w:rsid w:val="009E3887"/>
    <w:rsid w:val="009E3BC4"/>
    <w:rsid w:val="009E60A0"/>
    <w:rsid w:val="009E7530"/>
    <w:rsid w:val="009E7DF4"/>
    <w:rsid w:val="009F0A75"/>
    <w:rsid w:val="009F1162"/>
    <w:rsid w:val="009F1299"/>
    <w:rsid w:val="009F2A0D"/>
    <w:rsid w:val="009F49AD"/>
    <w:rsid w:val="009F4C9D"/>
    <w:rsid w:val="009F617F"/>
    <w:rsid w:val="009F779E"/>
    <w:rsid w:val="00A002D5"/>
    <w:rsid w:val="00A01567"/>
    <w:rsid w:val="00A0207D"/>
    <w:rsid w:val="00A02CB8"/>
    <w:rsid w:val="00A0342A"/>
    <w:rsid w:val="00A046D8"/>
    <w:rsid w:val="00A04B6D"/>
    <w:rsid w:val="00A04D23"/>
    <w:rsid w:val="00A05862"/>
    <w:rsid w:val="00A06243"/>
    <w:rsid w:val="00A10442"/>
    <w:rsid w:val="00A107D3"/>
    <w:rsid w:val="00A10930"/>
    <w:rsid w:val="00A11C85"/>
    <w:rsid w:val="00A12AA4"/>
    <w:rsid w:val="00A12C52"/>
    <w:rsid w:val="00A144BE"/>
    <w:rsid w:val="00A15577"/>
    <w:rsid w:val="00A16F9D"/>
    <w:rsid w:val="00A2087F"/>
    <w:rsid w:val="00A20FC8"/>
    <w:rsid w:val="00A21331"/>
    <w:rsid w:val="00A232F4"/>
    <w:rsid w:val="00A25195"/>
    <w:rsid w:val="00A2556A"/>
    <w:rsid w:val="00A274D4"/>
    <w:rsid w:val="00A30AD4"/>
    <w:rsid w:val="00A30DF5"/>
    <w:rsid w:val="00A31212"/>
    <w:rsid w:val="00A32A3C"/>
    <w:rsid w:val="00A35289"/>
    <w:rsid w:val="00A37872"/>
    <w:rsid w:val="00A40DCC"/>
    <w:rsid w:val="00A438CD"/>
    <w:rsid w:val="00A452A1"/>
    <w:rsid w:val="00A45381"/>
    <w:rsid w:val="00A4612E"/>
    <w:rsid w:val="00A4707B"/>
    <w:rsid w:val="00A47489"/>
    <w:rsid w:val="00A47873"/>
    <w:rsid w:val="00A50C3D"/>
    <w:rsid w:val="00A516AB"/>
    <w:rsid w:val="00A51EE5"/>
    <w:rsid w:val="00A53758"/>
    <w:rsid w:val="00A5672C"/>
    <w:rsid w:val="00A621AB"/>
    <w:rsid w:val="00A62E3F"/>
    <w:rsid w:val="00A63094"/>
    <w:rsid w:val="00A65A11"/>
    <w:rsid w:val="00A65D23"/>
    <w:rsid w:val="00A663FB"/>
    <w:rsid w:val="00A66ED6"/>
    <w:rsid w:val="00A6750F"/>
    <w:rsid w:val="00A67D99"/>
    <w:rsid w:val="00A70631"/>
    <w:rsid w:val="00A708FB"/>
    <w:rsid w:val="00A72335"/>
    <w:rsid w:val="00A72A9E"/>
    <w:rsid w:val="00A73F23"/>
    <w:rsid w:val="00A74FCA"/>
    <w:rsid w:val="00A8018F"/>
    <w:rsid w:val="00A8103D"/>
    <w:rsid w:val="00A811D0"/>
    <w:rsid w:val="00A85465"/>
    <w:rsid w:val="00A856B8"/>
    <w:rsid w:val="00A85FE8"/>
    <w:rsid w:val="00A86438"/>
    <w:rsid w:val="00A9041D"/>
    <w:rsid w:val="00A9228D"/>
    <w:rsid w:val="00A93375"/>
    <w:rsid w:val="00AA0250"/>
    <w:rsid w:val="00AA2078"/>
    <w:rsid w:val="00AA2097"/>
    <w:rsid w:val="00AA24FF"/>
    <w:rsid w:val="00AA2677"/>
    <w:rsid w:val="00AA321F"/>
    <w:rsid w:val="00AA3822"/>
    <w:rsid w:val="00AA4F92"/>
    <w:rsid w:val="00AA59AF"/>
    <w:rsid w:val="00AA63F3"/>
    <w:rsid w:val="00AA6C3D"/>
    <w:rsid w:val="00AA7848"/>
    <w:rsid w:val="00AB1BA6"/>
    <w:rsid w:val="00AB36F6"/>
    <w:rsid w:val="00AB4777"/>
    <w:rsid w:val="00AB6AFE"/>
    <w:rsid w:val="00AB7462"/>
    <w:rsid w:val="00AB7D92"/>
    <w:rsid w:val="00AC0747"/>
    <w:rsid w:val="00AC0804"/>
    <w:rsid w:val="00AC13FB"/>
    <w:rsid w:val="00AC203F"/>
    <w:rsid w:val="00AC24B9"/>
    <w:rsid w:val="00AC2610"/>
    <w:rsid w:val="00AC50E8"/>
    <w:rsid w:val="00AC55B9"/>
    <w:rsid w:val="00AC74F4"/>
    <w:rsid w:val="00AC7D5E"/>
    <w:rsid w:val="00AD061F"/>
    <w:rsid w:val="00AD0D46"/>
    <w:rsid w:val="00AD0E8C"/>
    <w:rsid w:val="00AD489E"/>
    <w:rsid w:val="00AD4B2F"/>
    <w:rsid w:val="00AD571E"/>
    <w:rsid w:val="00AD5D1A"/>
    <w:rsid w:val="00AD75F1"/>
    <w:rsid w:val="00AE03E3"/>
    <w:rsid w:val="00AE4006"/>
    <w:rsid w:val="00AE5095"/>
    <w:rsid w:val="00AE5B3B"/>
    <w:rsid w:val="00AE6A7B"/>
    <w:rsid w:val="00AE6E09"/>
    <w:rsid w:val="00AF0A02"/>
    <w:rsid w:val="00AF12D9"/>
    <w:rsid w:val="00AF22E6"/>
    <w:rsid w:val="00AF2C8E"/>
    <w:rsid w:val="00AF39E4"/>
    <w:rsid w:val="00AF4F3F"/>
    <w:rsid w:val="00AF57A5"/>
    <w:rsid w:val="00AF6598"/>
    <w:rsid w:val="00B01C30"/>
    <w:rsid w:val="00B04054"/>
    <w:rsid w:val="00B047ED"/>
    <w:rsid w:val="00B04B57"/>
    <w:rsid w:val="00B04F67"/>
    <w:rsid w:val="00B056B9"/>
    <w:rsid w:val="00B10139"/>
    <w:rsid w:val="00B103B5"/>
    <w:rsid w:val="00B10DC8"/>
    <w:rsid w:val="00B12BD5"/>
    <w:rsid w:val="00B1372B"/>
    <w:rsid w:val="00B13A46"/>
    <w:rsid w:val="00B13F3C"/>
    <w:rsid w:val="00B140C3"/>
    <w:rsid w:val="00B1476C"/>
    <w:rsid w:val="00B153CA"/>
    <w:rsid w:val="00B168DC"/>
    <w:rsid w:val="00B1796F"/>
    <w:rsid w:val="00B17EC8"/>
    <w:rsid w:val="00B217CB"/>
    <w:rsid w:val="00B21AE2"/>
    <w:rsid w:val="00B237BC"/>
    <w:rsid w:val="00B247AA"/>
    <w:rsid w:val="00B249D3"/>
    <w:rsid w:val="00B27905"/>
    <w:rsid w:val="00B3070D"/>
    <w:rsid w:val="00B31293"/>
    <w:rsid w:val="00B31BB5"/>
    <w:rsid w:val="00B31E6A"/>
    <w:rsid w:val="00B33CEC"/>
    <w:rsid w:val="00B34397"/>
    <w:rsid w:val="00B34F10"/>
    <w:rsid w:val="00B364FA"/>
    <w:rsid w:val="00B36924"/>
    <w:rsid w:val="00B37806"/>
    <w:rsid w:val="00B40831"/>
    <w:rsid w:val="00B410E2"/>
    <w:rsid w:val="00B41792"/>
    <w:rsid w:val="00B417ED"/>
    <w:rsid w:val="00B45F30"/>
    <w:rsid w:val="00B50D15"/>
    <w:rsid w:val="00B55C81"/>
    <w:rsid w:val="00B56070"/>
    <w:rsid w:val="00B56A9D"/>
    <w:rsid w:val="00B5746D"/>
    <w:rsid w:val="00B603B8"/>
    <w:rsid w:val="00B61B97"/>
    <w:rsid w:val="00B662D2"/>
    <w:rsid w:val="00B66918"/>
    <w:rsid w:val="00B66FC8"/>
    <w:rsid w:val="00B67A52"/>
    <w:rsid w:val="00B70F28"/>
    <w:rsid w:val="00B758B8"/>
    <w:rsid w:val="00B763CE"/>
    <w:rsid w:val="00B76E99"/>
    <w:rsid w:val="00B77546"/>
    <w:rsid w:val="00B80799"/>
    <w:rsid w:val="00B823A9"/>
    <w:rsid w:val="00B85619"/>
    <w:rsid w:val="00B87656"/>
    <w:rsid w:val="00B938BD"/>
    <w:rsid w:val="00B939AA"/>
    <w:rsid w:val="00B93DE3"/>
    <w:rsid w:val="00B942F1"/>
    <w:rsid w:val="00B943C3"/>
    <w:rsid w:val="00B943F4"/>
    <w:rsid w:val="00B9497D"/>
    <w:rsid w:val="00B95299"/>
    <w:rsid w:val="00B96CA2"/>
    <w:rsid w:val="00B978E2"/>
    <w:rsid w:val="00BA2454"/>
    <w:rsid w:val="00BA4836"/>
    <w:rsid w:val="00BA577E"/>
    <w:rsid w:val="00BA617B"/>
    <w:rsid w:val="00BA65FA"/>
    <w:rsid w:val="00BB24ED"/>
    <w:rsid w:val="00BB30BC"/>
    <w:rsid w:val="00BB3933"/>
    <w:rsid w:val="00BB3FA0"/>
    <w:rsid w:val="00BB50C9"/>
    <w:rsid w:val="00BB7632"/>
    <w:rsid w:val="00BB777E"/>
    <w:rsid w:val="00BC0488"/>
    <w:rsid w:val="00BC0515"/>
    <w:rsid w:val="00BC100D"/>
    <w:rsid w:val="00BC1B10"/>
    <w:rsid w:val="00BC553B"/>
    <w:rsid w:val="00BC79FC"/>
    <w:rsid w:val="00BC7BAD"/>
    <w:rsid w:val="00BC7DA9"/>
    <w:rsid w:val="00BD13B6"/>
    <w:rsid w:val="00BD3B8E"/>
    <w:rsid w:val="00BD5CD4"/>
    <w:rsid w:val="00BE12EC"/>
    <w:rsid w:val="00BE4A52"/>
    <w:rsid w:val="00BE5C7B"/>
    <w:rsid w:val="00BE63AD"/>
    <w:rsid w:val="00BE767B"/>
    <w:rsid w:val="00BF082D"/>
    <w:rsid w:val="00BF12F7"/>
    <w:rsid w:val="00BF276D"/>
    <w:rsid w:val="00BF292D"/>
    <w:rsid w:val="00BF3531"/>
    <w:rsid w:val="00BF419A"/>
    <w:rsid w:val="00BF47FE"/>
    <w:rsid w:val="00BF4A06"/>
    <w:rsid w:val="00BF541F"/>
    <w:rsid w:val="00BF5C84"/>
    <w:rsid w:val="00BF61DD"/>
    <w:rsid w:val="00BF61F1"/>
    <w:rsid w:val="00BF7185"/>
    <w:rsid w:val="00C004B3"/>
    <w:rsid w:val="00C02545"/>
    <w:rsid w:val="00C0535D"/>
    <w:rsid w:val="00C1169C"/>
    <w:rsid w:val="00C11B7C"/>
    <w:rsid w:val="00C14ACF"/>
    <w:rsid w:val="00C151A5"/>
    <w:rsid w:val="00C15584"/>
    <w:rsid w:val="00C1569F"/>
    <w:rsid w:val="00C159A5"/>
    <w:rsid w:val="00C15ED8"/>
    <w:rsid w:val="00C15EF1"/>
    <w:rsid w:val="00C15F0A"/>
    <w:rsid w:val="00C163FD"/>
    <w:rsid w:val="00C176AC"/>
    <w:rsid w:val="00C20561"/>
    <w:rsid w:val="00C217DC"/>
    <w:rsid w:val="00C218DC"/>
    <w:rsid w:val="00C25B42"/>
    <w:rsid w:val="00C3040A"/>
    <w:rsid w:val="00C34CA0"/>
    <w:rsid w:val="00C34D7A"/>
    <w:rsid w:val="00C352E6"/>
    <w:rsid w:val="00C356EC"/>
    <w:rsid w:val="00C360BB"/>
    <w:rsid w:val="00C36935"/>
    <w:rsid w:val="00C40184"/>
    <w:rsid w:val="00C402D3"/>
    <w:rsid w:val="00C432F0"/>
    <w:rsid w:val="00C43414"/>
    <w:rsid w:val="00C441E1"/>
    <w:rsid w:val="00C444FD"/>
    <w:rsid w:val="00C445FB"/>
    <w:rsid w:val="00C4775F"/>
    <w:rsid w:val="00C47D68"/>
    <w:rsid w:val="00C507E9"/>
    <w:rsid w:val="00C51F8E"/>
    <w:rsid w:val="00C52ABC"/>
    <w:rsid w:val="00C5376C"/>
    <w:rsid w:val="00C53DCA"/>
    <w:rsid w:val="00C55DDD"/>
    <w:rsid w:val="00C564D1"/>
    <w:rsid w:val="00C564EF"/>
    <w:rsid w:val="00C5772A"/>
    <w:rsid w:val="00C63DC7"/>
    <w:rsid w:val="00C65EDB"/>
    <w:rsid w:val="00C665FF"/>
    <w:rsid w:val="00C66DBD"/>
    <w:rsid w:val="00C66F99"/>
    <w:rsid w:val="00C7276E"/>
    <w:rsid w:val="00C7547D"/>
    <w:rsid w:val="00C77807"/>
    <w:rsid w:val="00C77986"/>
    <w:rsid w:val="00C77D4B"/>
    <w:rsid w:val="00C81F6C"/>
    <w:rsid w:val="00C83FD1"/>
    <w:rsid w:val="00C84BFE"/>
    <w:rsid w:val="00C85E9B"/>
    <w:rsid w:val="00C87264"/>
    <w:rsid w:val="00C90A69"/>
    <w:rsid w:val="00C94A27"/>
    <w:rsid w:val="00C94D94"/>
    <w:rsid w:val="00C977C0"/>
    <w:rsid w:val="00CA1E61"/>
    <w:rsid w:val="00CA6C6C"/>
    <w:rsid w:val="00CA6FCB"/>
    <w:rsid w:val="00CA7AAE"/>
    <w:rsid w:val="00CA7C3F"/>
    <w:rsid w:val="00CB13CA"/>
    <w:rsid w:val="00CB2077"/>
    <w:rsid w:val="00CB36AE"/>
    <w:rsid w:val="00CB3DCA"/>
    <w:rsid w:val="00CB4A80"/>
    <w:rsid w:val="00CB4F60"/>
    <w:rsid w:val="00CB5BFF"/>
    <w:rsid w:val="00CB645E"/>
    <w:rsid w:val="00CC3340"/>
    <w:rsid w:val="00CC7821"/>
    <w:rsid w:val="00CD00BB"/>
    <w:rsid w:val="00CD0DC5"/>
    <w:rsid w:val="00CD170A"/>
    <w:rsid w:val="00CD2C26"/>
    <w:rsid w:val="00CD4582"/>
    <w:rsid w:val="00CD4AD5"/>
    <w:rsid w:val="00CD61C0"/>
    <w:rsid w:val="00CD7E4A"/>
    <w:rsid w:val="00CE1AFD"/>
    <w:rsid w:val="00CE1E38"/>
    <w:rsid w:val="00CE2646"/>
    <w:rsid w:val="00CE3428"/>
    <w:rsid w:val="00CE47DD"/>
    <w:rsid w:val="00CE6DF4"/>
    <w:rsid w:val="00CE7075"/>
    <w:rsid w:val="00CF0790"/>
    <w:rsid w:val="00CF18C2"/>
    <w:rsid w:val="00CF3224"/>
    <w:rsid w:val="00CF55EF"/>
    <w:rsid w:val="00CF5E26"/>
    <w:rsid w:val="00CF6870"/>
    <w:rsid w:val="00CF6FE2"/>
    <w:rsid w:val="00CF784E"/>
    <w:rsid w:val="00CF78A1"/>
    <w:rsid w:val="00CF7FEE"/>
    <w:rsid w:val="00D00FB5"/>
    <w:rsid w:val="00D02E93"/>
    <w:rsid w:val="00D0437A"/>
    <w:rsid w:val="00D06705"/>
    <w:rsid w:val="00D070D3"/>
    <w:rsid w:val="00D10935"/>
    <w:rsid w:val="00D11139"/>
    <w:rsid w:val="00D16B5D"/>
    <w:rsid w:val="00D17AAC"/>
    <w:rsid w:val="00D22A4F"/>
    <w:rsid w:val="00D22F52"/>
    <w:rsid w:val="00D2557E"/>
    <w:rsid w:val="00D2661F"/>
    <w:rsid w:val="00D26AFD"/>
    <w:rsid w:val="00D26F56"/>
    <w:rsid w:val="00D31BBF"/>
    <w:rsid w:val="00D31F0B"/>
    <w:rsid w:val="00D320D0"/>
    <w:rsid w:val="00D36AE1"/>
    <w:rsid w:val="00D36CA3"/>
    <w:rsid w:val="00D372C2"/>
    <w:rsid w:val="00D402EC"/>
    <w:rsid w:val="00D41D79"/>
    <w:rsid w:val="00D41E9B"/>
    <w:rsid w:val="00D41FA6"/>
    <w:rsid w:val="00D43857"/>
    <w:rsid w:val="00D43D11"/>
    <w:rsid w:val="00D45FF8"/>
    <w:rsid w:val="00D502E6"/>
    <w:rsid w:val="00D51C07"/>
    <w:rsid w:val="00D526FF"/>
    <w:rsid w:val="00D5332D"/>
    <w:rsid w:val="00D54505"/>
    <w:rsid w:val="00D57636"/>
    <w:rsid w:val="00D6132F"/>
    <w:rsid w:val="00D62CF7"/>
    <w:rsid w:val="00D6422F"/>
    <w:rsid w:val="00D65874"/>
    <w:rsid w:val="00D658C2"/>
    <w:rsid w:val="00D65A6B"/>
    <w:rsid w:val="00D70FDA"/>
    <w:rsid w:val="00D72B24"/>
    <w:rsid w:val="00D741F7"/>
    <w:rsid w:val="00D76528"/>
    <w:rsid w:val="00D771CA"/>
    <w:rsid w:val="00D80EF5"/>
    <w:rsid w:val="00D81C3E"/>
    <w:rsid w:val="00D82312"/>
    <w:rsid w:val="00D827C8"/>
    <w:rsid w:val="00D84348"/>
    <w:rsid w:val="00D87489"/>
    <w:rsid w:val="00D87D98"/>
    <w:rsid w:val="00D90C87"/>
    <w:rsid w:val="00D91A83"/>
    <w:rsid w:val="00D937DE"/>
    <w:rsid w:val="00D9532F"/>
    <w:rsid w:val="00D96387"/>
    <w:rsid w:val="00D9643F"/>
    <w:rsid w:val="00D97288"/>
    <w:rsid w:val="00D97903"/>
    <w:rsid w:val="00D97A18"/>
    <w:rsid w:val="00DA18FC"/>
    <w:rsid w:val="00DA2EFA"/>
    <w:rsid w:val="00DA3DD9"/>
    <w:rsid w:val="00DA4EEB"/>
    <w:rsid w:val="00DA67E7"/>
    <w:rsid w:val="00DA6C65"/>
    <w:rsid w:val="00DA6FAB"/>
    <w:rsid w:val="00DA76E7"/>
    <w:rsid w:val="00DB2922"/>
    <w:rsid w:val="00DB49B1"/>
    <w:rsid w:val="00DB4EA6"/>
    <w:rsid w:val="00DB67CB"/>
    <w:rsid w:val="00DB6E81"/>
    <w:rsid w:val="00DC038C"/>
    <w:rsid w:val="00DC05F0"/>
    <w:rsid w:val="00DC2359"/>
    <w:rsid w:val="00DC2BF6"/>
    <w:rsid w:val="00DC44AC"/>
    <w:rsid w:val="00DC572D"/>
    <w:rsid w:val="00DD1EEB"/>
    <w:rsid w:val="00DD2E37"/>
    <w:rsid w:val="00DD366C"/>
    <w:rsid w:val="00DD3F87"/>
    <w:rsid w:val="00DD5913"/>
    <w:rsid w:val="00DD5BD4"/>
    <w:rsid w:val="00DD67E6"/>
    <w:rsid w:val="00DE0DCD"/>
    <w:rsid w:val="00DE4A31"/>
    <w:rsid w:val="00DE5097"/>
    <w:rsid w:val="00DE5B90"/>
    <w:rsid w:val="00DE6DCE"/>
    <w:rsid w:val="00DF2969"/>
    <w:rsid w:val="00DF4675"/>
    <w:rsid w:val="00DF52EF"/>
    <w:rsid w:val="00DF6C2D"/>
    <w:rsid w:val="00E01836"/>
    <w:rsid w:val="00E01D98"/>
    <w:rsid w:val="00E03137"/>
    <w:rsid w:val="00E065ED"/>
    <w:rsid w:val="00E10B25"/>
    <w:rsid w:val="00E14507"/>
    <w:rsid w:val="00E1524E"/>
    <w:rsid w:val="00E157AD"/>
    <w:rsid w:val="00E1628D"/>
    <w:rsid w:val="00E2126F"/>
    <w:rsid w:val="00E256F2"/>
    <w:rsid w:val="00E25E71"/>
    <w:rsid w:val="00E26899"/>
    <w:rsid w:val="00E300D6"/>
    <w:rsid w:val="00E30148"/>
    <w:rsid w:val="00E316B5"/>
    <w:rsid w:val="00E3265F"/>
    <w:rsid w:val="00E336C9"/>
    <w:rsid w:val="00E3431C"/>
    <w:rsid w:val="00E3514D"/>
    <w:rsid w:val="00E3534D"/>
    <w:rsid w:val="00E373B0"/>
    <w:rsid w:val="00E40B54"/>
    <w:rsid w:val="00E40B5C"/>
    <w:rsid w:val="00E41410"/>
    <w:rsid w:val="00E41F66"/>
    <w:rsid w:val="00E420FF"/>
    <w:rsid w:val="00E422A0"/>
    <w:rsid w:val="00E45D8C"/>
    <w:rsid w:val="00E46B65"/>
    <w:rsid w:val="00E50969"/>
    <w:rsid w:val="00E56CC1"/>
    <w:rsid w:val="00E56FF4"/>
    <w:rsid w:val="00E6062A"/>
    <w:rsid w:val="00E630DC"/>
    <w:rsid w:val="00E63474"/>
    <w:rsid w:val="00E6429B"/>
    <w:rsid w:val="00E64D48"/>
    <w:rsid w:val="00E6520D"/>
    <w:rsid w:val="00E66180"/>
    <w:rsid w:val="00E701F9"/>
    <w:rsid w:val="00E70E02"/>
    <w:rsid w:val="00E73590"/>
    <w:rsid w:val="00E73DF1"/>
    <w:rsid w:val="00E73F6C"/>
    <w:rsid w:val="00E74712"/>
    <w:rsid w:val="00E74BF6"/>
    <w:rsid w:val="00E7583A"/>
    <w:rsid w:val="00E75877"/>
    <w:rsid w:val="00E75E81"/>
    <w:rsid w:val="00E7608B"/>
    <w:rsid w:val="00E776C5"/>
    <w:rsid w:val="00E80B8D"/>
    <w:rsid w:val="00E8529B"/>
    <w:rsid w:val="00E90AF2"/>
    <w:rsid w:val="00E90C92"/>
    <w:rsid w:val="00E9194A"/>
    <w:rsid w:val="00E9258C"/>
    <w:rsid w:val="00E954B0"/>
    <w:rsid w:val="00E95718"/>
    <w:rsid w:val="00EA020B"/>
    <w:rsid w:val="00EA1EE0"/>
    <w:rsid w:val="00EA3EC9"/>
    <w:rsid w:val="00EA4BC8"/>
    <w:rsid w:val="00EA700E"/>
    <w:rsid w:val="00EB0757"/>
    <w:rsid w:val="00EB3960"/>
    <w:rsid w:val="00EB3FA1"/>
    <w:rsid w:val="00EB428B"/>
    <w:rsid w:val="00EB4846"/>
    <w:rsid w:val="00EB493B"/>
    <w:rsid w:val="00EB4B04"/>
    <w:rsid w:val="00EC153F"/>
    <w:rsid w:val="00EC1C60"/>
    <w:rsid w:val="00EC230B"/>
    <w:rsid w:val="00EC2B34"/>
    <w:rsid w:val="00EC3141"/>
    <w:rsid w:val="00EC457E"/>
    <w:rsid w:val="00EC519D"/>
    <w:rsid w:val="00EC5817"/>
    <w:rsid w:val="00ED2677"/>
    <w:rsid w:val="00ED2E4F"/>
    <w:rsid w:val="00ED338F"/>
    <w:rsid w:val="00ED7741"/>
    <w:rsid w:val="00ED7E97"/>
    <w:rsid w:val="00EE012C"/>
    <w:rsid w:val="00EE1329"/>
    <w:rsid w:val="00EE3828"/>
    <w:rsid w:val="00EE48C6"/>
    <w:rsid w:val="00EE631F"/>
    <w:rsid w:val="00EF0524"/>
    <w:rsid w:val="00EF0559"/>
    <w:rsid w:val="00EF2212"/>
    <w:rsid w:val="00EF2450"/>
    <w:rsid w:val="00EF348E"/>
    <w:rsid w:val="00EF5AC1"/>
    <w:rsid w:val="00EF6A68"/>
    <w:rsid w:val="00F01D46"/>
    <w:rsid w:val="00F027E6"/>
    <w:rsid w:val="00F030A5"/>
    <w:rsid w:val="00F0737F"/>
    <w:rsid w:val="00F07AB2"/>
    <w:rsid w:val="00F10BE2"/>
    <w:rsid w:val="00F10EB3"/>
    <w:rsid w:val="00F117CD"/>
    <w:rsid w:val="00F134EB"/>
    <w:rsid w:val="00F14056"/>
    <w:rsid w:val="00F1530B"/>
    <w:rsid w:val="00F15E37"/>
    <w:rsid w:val="00F16FDD"/>
    <w:rsid w:val="00F21161"/>
    <w:rsid w:val="00F217FA"/>
    <w:rsid w:val="00F21D51"/>
    <w:rsid w:val="00F21F31"/>
    <w:rsid w:val="00F23899"/>
    <w:rsid w:val="00F24C9C"/>
    <w:rsid w:val="00F25159"/>
    <w:rsid w:val="00F255BF"/>
    <w:rsid w:val="00F30A4A"/>
    <w:rsid w:val="00F315EF"/>
    <w:rsid w:val="00F322AF"/>
    <w:rsid w:val="00F32478"/>
    <w:rsid w:val="00F339D7"/>
    <w:rsid w:val="00F33FAE"/>
    <w:rsid w:val="00F345DB"/>
    <w:rsid w:val="00F35B6B"/>
    <w:rsid w:val="00F36BAC"/>
    <w:rsid w:val="00F36BB8"/>
    <w:rsid w:val="00F37DAA"/>
    <w:rsid w:val="00F4088C"/>
    <w:rsid w:val="00F41747"/>
    <w:rsid w:val="00F440EB"/>
    <w:rsid w:val="00F44A9C"/>
    <w:rsid w:val="00F47A9A"/>
    <w:rsid w:val="00F47E8A"/>
    <w:rsid w:val="00F50930"/>
    <w:rsid w:val="00F53DE3"/>
    <w:rsid w:val="00F53E1E"/>
    <w:rsid w:val="00F54079"/>
    <w:rsid w:val="00F57392"/>
    <w:rsid w:val="00F5787D"/>
    <w:rsid w:val="00F6123F"/>
    <w:rsid w:val="00F6306A"/>
    <w:rsid w:val="00F6366A"/>
    <w:rsid w:val="00F650B7"/>
    <w:rsid w:val="00F65864"/>
    <w:rsid w:val="00F67A3A"/>
    <w:rsid w:val="00F67A47"/>
    <w:rsid w:val="00F70FED"/>
    <w:rsid w:val="00F721F3"/>
    <w:rsid w:val="00F726C6"/>
    <w:rsid w:val="00F735BB"/>
    <w:rsid w:val="00F7405C"/>
    <w:rsid w:val="00F830F4"/>
    <w:rsid w:val="00F8374E"/>
    <w:rsid w:val="00F8391D"/>
    <w:rsid w:val="00F853D7"/>
    <w:rsid w:val="00F85C8A"/>
    <w:rsid w:val="00F86BDE"/>
    <w:rsid w:val="00F86D88"/>
    <w:rsid w:val="00F87DD4"/>
    <w:rsid w:val="00F87FCE"/>
    <w:rsid w:val="00F92BC9"/>
    <w:rsid w:val="00F95B26"/>
    <w:rsid w:val="00F965FB"/>
    <w:rsid w:val="00F9660B"/>
    <w:rsid w:val="00F969FD"/>
    <w:rsid w:val="00F97DA1"/>
    <w:rsid w:val="00FA244A"/>
    <w:rsid w:val="00FA3C9F"/>
    <w:rsid w:val="00FA40D9"/>
    <w:rsid w:val="00FA4591"/>
    <w:rsid w:val="00FA55E2"/>
    <w:rsid w:val="00FA6638"/>
    <w:rsid w:val="00FA69D7"/>
    <w:rsid w:val="00FB13EB"/>
    <w:rsid w:val="00FB1B36"/>
    <w:rsid w:val="00FB38F1"/>
    <w:rsid w:val="00FB418B"/>
    <w:rsid w:val="00FB4A77"/>
    <w:rsid w:val="00FB5810"/>
    <w:rsid w:val="00FB5ADA"/>
    <w:rsid w:val="00FC0A66"/>
    <w:rsid w:val="00FC2610"/>
    <w:rsid w:val="00FC369A"/>
    <w:rsid w:val="00FC3793"/>
    <w:rsid w:val="00FC5071"/>
    <w:rsid w:val="00FD00E4"/>
    <w:rsid w:val="00FD07E1"/>
    <w:rsid w:val="00FD519A"/>
    <w:rsid w:val="00FD53EB"/>
    <w:rsid w:val="00FE2B4A"/>
    <w:rsid w:val="00FE2BA7"/>
    <w:rsid w:val="00FE3F73"/>
    <w:rsid w:val="00FE3FDB"/>
    <w:rsid w:val="00FE44DE"/>
    <w:rsid w:val="00FE67AE"/>
    <w:rsid w:val="00FE7C52"/>
    <w:rsid w:val="00FE7D60"/>
    <w:rsid w:val="00FF0B4E"/>
    <w:rsid w:val="00FF15BE"/>
    <w:rsid w:val="00FF184F"/>
    <w:rsid w:val="00FF1A68"/>
    <w:rsid w:val="00FF4855"/>
    <w:rsid w:val="00FF4A06"/>
    <w:rsid w:val="00FF59F4"/>
    <w:rsid w:val="00FF6C1D"/>
    <w:rsid w:val="00FF6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4:docId w14:val="1626EB1B"/>
  <w15:docId w15:val="{7F3395A2-5D61-4486-94FD-A8E9922B5E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053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0535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2B54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Numbered Paras,Recommendatio,Dot pt,No Spacing1,List Paragraph Char Char Char,Indicator Text,Numbered Para 1,List Paragraph1,Bullet 1,Bullet Points,MAIN CONTENT,F5 List Paragraph,List Paragraph2,List Paragraph12,Colorful List - Accent 11"/>
    <w:basedOn w:val="Normal"/>
    <w:link w:val="ListParagraphChar"/>
    <w:uiPriority w:val="34"/>
    <w:qFormat/>
    <w:rsid w:val="00312BD9"/>
    <w:pPr>
      <w:spacing w:after="0" w:line="240" w:lineRule="auto"/>
      <w:ind w:left="720"/>
    </w:pPr>
    <w:rPr>
      <w:rFonts w:ascii="Calibri" w:hAnsi="Calibri" w:cs="Calibri"/>
    </w:rPr>
  </w:style>
  <w:style w:type="character" w:customStyle="1" w:styleId="ListParagraphChar">
    <w:name w:val="List Paragraph Char"/>
    <w:aliases w:val="Numbered Paras Char,Recommendatio Char,Dot pt Char,No Spacing1 Char,List Paragraph Char Char Char Char,Indicator Text Char,Numbered Para 1 Char,List Paragraph1 Char,Bullet 1 Char,Bullet Points Char,MAIN CONTENT Char"/>
    <w:basedOn w:val="DefaultParagraphFont"/>
    <w:link w:val="ListParagraph"/>
    <w:uiPriority w:val="34"/>
    <w:qFormat/>
    <w:locked/>
    <w:rsid w:val="00312BD9"/>
    <w:rPr>
      <w:rFonts w:ascii="Calibri" w:hAnsi="Calibri" w:cs="Calibri"/>
    </w:rPr>
  </w:style>
  <w:style w:type="character" w:styleId="Hyperlink">
    <w:name w:val="Hyperlink"/>
    <w:basedOn w:val="DefaultParagraphFont"/>
    <w:uiPriority w:val="99"/>
    <w:unhideWhenUsed/>
    <w:rsid w:val="00FB38F1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D5D1A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A4F2B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A4F2B"/>
    <w:rPr>
      <w:rFonts w:ascii="Calibri" w:hAnsi="Calibri" w:cs="Calibr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7A4F2B"/>
    <w:rPr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062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6243"/>
  </w:style>
  <w:style w:type="paragraph" w:styleId="Footer">
    <w:name w:val="footer"/>
    <w:basedOn w:val="Normal"/>
    <w:link w:val="FooterChar"/>
    <w:uiPriority w:val="99"/>
    <w:unhideWhenUsed/>
    <w:rsid w:val="00A062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6243"/>
  </w:style>
  <w:style w:type="paragraph" w:customStyle="1" w:styleId="Default">
    <w:name w:val="Default"/>
    <w:rsid w:val="00AA207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592093"/>
    <w:rPr>
      <w:color w:val="954F72" w:themeColor="followedHyperlink"/>
      <w:u w:val="single"/>
    </w:rPr>
  </w:style>
  <w:style w:type="paragraph" w:styleId="NoSpacing">
    <w:name w:val="No Spacing"/>
    <w:basedOn w:val="Normal"/>
    <w:uiPriority w:val="1"/>
    <w:qFormat/>
    <w:rsid w:val="002968ED"/>
    <w:pPr>
      <w:spacing w:after="0" w:line="240" w:lineRule="auto"/>
    </w:pPr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793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8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67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9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2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1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5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76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8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78376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23220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7849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77158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45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24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05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2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6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customXml" Target="../customXml/item3.xml"/><Relationship Id="rId21" Type="http://schemas.openxmlformats.org/officeDocument/2006/relationships/package" Target="embeddings/Microsoft_Word_Document4.docx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package" Target="embeddings/Microsoft_Word_Document2.docx"/><Relationship Id="rId25" Type="http://schemas.openxmlformats.org/officeDocument/2006/relationships/package" Target="embeddings/Microsoft_Word_Document6.docx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package" Target="embeddings/Microsoft_PowerPoint_Presentation.ppt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8.emf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package" Target="embeddings/Microsoft_Word_Document1.docx"/><Relationship Id="rId23" Type="http://schemas.openxmlformats.org/officeDocument/2006/relationships/package" Target="embeddings/Microsoft_Word_Document5.docx"/><Relationship Id="rId28" Type="http://schemas.openxmlformats.org/officeDocument/2006/relationships/image" Target="media/image10.emf"/><Relationship Id="rId10" Type="http://schemas.openxmlformats.org/officeDocument/2006/relationships/endnotes" Target="endnotes.xml"/><Relationship Id="rId19" Type="http://schemas.openxmlformats.org/officeDocument/2006/relationships/package" Target="embeddings/Microsoft_Word_Document3.docx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Microsoft_Word_Document7.docx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7BA737D93DC9E44BAF95C28C5E79548" ma:contentTypeVersion="12" ma:contentTypeDescription="Create a new document." ma:contentTypeScope="" ma:versionID="ab669bb2e59b12ec2a6ba7005fda58c6">
  <xsd:schema xmlns:xsd="http://www.w3.org/2001/XMLSchema" xmlns:xs="http://www.w3.org/2001/XMLSchema" xmlns:p="http://schemas.microsoft.com/office/2006/metadata/properties" xmlns:ns3="a17afd98-5d5b-45f1-960e-bd846b95af4b" xmlns:ns4="21b27deb-9d0e-440b-9df0-ce8d3ab91302" targetNamespace="http://schemas.microsoft.com/office/2006/metadata/properties" ma:root="true" ma:fieldsID="70fbba27e15befab9385443e3b9dfed1" ns3:_="" ns4:_="">
    <xsd:import namespace="a17afd98-5d5b-45f1-960e-bd846b95af4b"/>
    <xsd:import namespace="21b27deb-9d0e-440b-9df0-ce8d3ab9130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17afd98-5d5b-45f1-960e-bd846b95af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b27deb-9d0e-440b-9df0-ce8d3ab91302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3DADD0-2021-45BC-9CF5-85A614BE48D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BBFB671-60F0-4869-BF05-FF88880E904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17afd98-5d5b-45f1-960e-bd846b95af4b"/>
    <ds:schemaRef ds:uri="21b27deb-9d0e-440b-9df0-ce8d3ab913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A1FC809-2392-46D8-A581-C088B1CD63C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FC61516-1E31-4819-BCEF-8A7CBABB6E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6084</TotalTime>
  <Pages>5</Pages>
  <Words>1433</Words>
  <Characters>8169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Neil Stewart</dc:creator>
  <cp:keywords/>
  <dc:description/>
  <cp:lastModifiedBy>Carys Moodie</cp:lastModifiedBy>
  <cp:revision>288</cp:revision>
  <dcterms:created xsi:type="dcterms:W3CDTF">2024-02-06T14:49:00Z</dcterms:created>
  <dcterms:modified xsi:type="dcterms:W3CDTF">2024-02-13T14:17:00Z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0x01010027BA737D93DC9E44BAF95C28C5E79548</vt:lpwstr>
  </property>
</Properties>
</file>